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3BE4" w:rsidRPr="00BF5A4D" w:rsidRDefault="00823BE4" w:rsidP="00823BE4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ΥΠΟΥΡΓΕΙΟ ΠΑΙΔΕΙΑΣ, </w:t>
      </w:r>
      <w:r w:rsidRPr="00BF5A4D">
        <w:rPr>
          <w:b/>
          <w:sz w:val="24"/>
          <w:szCs w:val="24"/>
        </w:rPr>
        <w:t>ΘΡΗΣΚΕΥΜΑΤΩΝ</w:t>
      </w:r>
      <w:r>
        <w:rPr>
          <w:b/>
          <w:sz w:val="24"/>
          <w:szCs w:val="24"/>
        </w:rPr>
        <w:t xml:space="preserve"> ΚΑΙ ΑΘΛΗΤΙΣΜΟΥ</w:t>
      </w:r>
    </w:p>
    <w:p w:rsidR="00823BE4" w:rsidRPr="00BF5A4D" w:rsidRDefault="00823BE4" w:rsidP="00823BE4">
      <w:pPr>
        <w:jc w:val="center"/>
        <w:rPr>
          <w:b/>
          <w:sz w:val="24"/>
          <w:szCs w:val="24"/>
        </w:rPr>
      </w:pPr>
      <w:r w:rsidRPr="00BF5A4D">
        <w:rPr>
          <w:b/>
          <w:sz w:val="24"/>
          <w:szCs w:val="24"/>
        </w:rPr>
        <w:t>ΠΕΡΙΦΕΡΕΙΑΚΗ ΔΙΕΥΘΥΝΣΗ ΠΡΩΤΟΒΑΘΜΙΑΣ ΚΑΙ ΔΕΥΤΕΡΟΒΑΘΜΙΑΣ ΕΚΠΑΙΔΕΥΣΗΣ ΚΡΗΤΗΣ</w:t>
      </w:r>
    </w:p>
    <w:p w:rsidR="00823BE4" w:rsidRPr="00BF5A4D" w:rsidRDefault="00823BE4" w:rsidP="00823BE4">
      <w:pPr>
        <w:jc w:val="center"/>
        <w:rPr>
          <w:b/>
          <w:sz w:val="24"/>
          <w:szCs w:val="24"/>
        </w:rPr>
      </w:pPr>
      <w:r w:rsidRPr="00BF5A4D">
        <w:rPr>
          <w:b/>
          <w:sz w:val="24"/>
          <w:szCs w:val="24"/>
        </w:rPr>
        <w:t>ΕΝΗΜΕΡΩΤΙΚΟ ΔΕΛΤΙΟ</w:t>
      </w:r>
    </w:p>
    <w:p w:rsidR="00823BE4" w:rsidRPr="006616D9" w:rsidRDefault="00823BE4" w:rsidP="00823BE4">
      <w:pPr>
        <w:jc w:val="center"/>
        <w:rPr>
          <w:b/>
          <w:sz w:val="24"/>
          <w:szCs w:val="24"/>
        </w:rPr>
      </w:pPr>
      <w:r w:rsidRPr="00BF5A4D">
        <w:rPr>
          <w:b/>
          <w:sz w:val="24"/>
          <w:szCs w:val="24"/>
        </w:rPr>
        <w:t xml:space="preserve">ΗΡΑΚΛΕΙΟ, </w:t>
      </w:r>
      <w:r w:rsidR="00C27F8D">
        <w:rPr>
          <w:b/>
          <w:sz w:val="24"/>
          <w:szCs w:val="24"/>
        </w:rPr>
        <w:t>15</w:t>
      </w:r>
      <w:r w:rsidR="00915C37" w:rsidRPr="00915C37">
        <w:rPr>
          <w:b/>
          <w:sz w:val="24"/>
          <w:szCs w:val="24"/>
        </w:rPr>
        <w:t xml:space="preserve"> </w:t>
      </w:r>
      <w:r w:rsidR="00915C37">
        <w:rPr>
          <w:b/>
          <w:sz w:val="24"/>
          <w:szCs w:val="24"/>
        </w:rPr>
        <w:t>ΔΕΚΕΜΒΡΙΟΥ</w:t>
      </w:r>
      <w:r w:rsidR="00A11F8E">
        <w:rPr>
          <w:b/>
          <w:sz w:val="24"/>
          <w:szCs w:val="24"/>
        </w:rPr>
        <w:t xml:space="preserve"> 202</w:t>
      </w:r>
      <w:r w:rsidR="00A11F8E" w:rsidRPr="006616D9">
        <w:rPr>
          <w:b/>
          <w:sz w:val="24"/>
          <w:szCs w:val="24"/>
        </w:rPr>
        <w:t>5</w:t>
      </w:r>
    </w:p>
    <w:p w:rsidR="00823BE4" w:rsidRPr="006616D9" w:rsidRDefault="00B042F8" w:rsidP="00823BE4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ΟΡΙΣΤΙΚΟΙ</w:t>
      </w:r>
      <w:r w:rsidR="00823BE4" w:rsidRPr="00BF5A4D">
        <w:rPr>
          <w:b/>
          <w:sz w:val="24"/>
          <w:szCs w:val="24"/>
        </w:rPr>
        <w:t xml:space="preserve"> ΠΙΝΑΚ</w:t>
      </w:r>
      <w:r w:rsidR="00823BE4">
        <w:rPr>
          <w:b/>
          <w:sz w:val="24"/>
          <w:szCs w:val="24"/>
        </w:rPr>
        <w:t>Ε</w:t>
      </w:r>
      <w:r w:rsidR="00257093">
        <w:rPr>
          <w:b/>
          <w:sz w:val="24"/>
          <w:szCs w:val="24"/>
        </w:rPr>
        <w:t>Σ ΜΕΛΩΝ ΕΕΠ ΑΙΤΟΥΝΤΩΝ</w:t>
      </w:r>
      <w:r w:rsidR="00823BE4" w:rsidRPr="00BF5A4D">
        <w:rPr>
          <w:b/>
          <w:sz w:val="24"/>
          <w:szCs w:val="24"/>
        </w:rPr>
        <w:t xml:space="preserve"> </w:t>
      </w:r>
      <w:r w:rsidR="00915C37">
        <w:rPr>
          <w:b/>
          <w:sz w:val="24"/>
          <w:szCs w:val="24"/>
        </w:rPr>
        <w:t>ΜΕΤΑΘΕΣΗ</w:t>
      </w:r>
      <w:r w:rsidR="00257093">
        <w:rPr>
          <w:b/>
          <w:sz w:val="24"/>
          <w:szCs w:val="24"/>
        </w:rPr>
        <w:t xml:space="preserve">Σ </w:t>
      </w:r>
      <w:r w:rsidR="00823BE4" w:rsidRPr="00BF5A4D">
        <w:rPr>
          <w:b/>
          <w:sz w:val="24"/>
          <w:szCs w:val="24"/>
        </w:rPr>
        <w:t xml:space="preserve"> </w:t>
      </w:r>
      <w:r w:rsidR="00823BE4">
        <w:rPr>
          <w:b/>
          <w:sz w:val="24"/>
          <w:szCs w:val="24"/>
        </w:rPr>
        <w:t xml:space="preserve">ΑΠΟ </w:t>
      </w:r>
      <w:r w:rsidR="00915C37">
        <w:rPr>
          <w:b/>
          <w:sz w:val="24"/>
          <w:szCs w:val="24"/>
        </w:rPr>
        <w:t>ΠΕΡΙΟΧΗ ΣΕ ΠΕΡΙΟΧΗ</w:t>
      </w:r>
      <w:r w:rsidR="00F931E5" w:rsidRPr="00DA6818">
        <w:rPr>
          <w:b/>
          <w:sz w:val="24"/>
          <w:szCs w:val="24"/>
        </w:rPr>
        <w:t xml:space="preserve"> </w:t>
      </w:r>
      <w:r w:rsidR="006616D9">
        <w:rPr>
          <w:b/>
          <w:sz w:val="24"/>
          <w:szCs w:val="24"/>
        </w:rPr>
        <w:t>ΚΑΙ ΑΙΤΟΥΝΤΩΝ ΒΕΛΤΙΩΣΗΣ ΘΕΣΗΣ ΕΝΤΟΣ ΠΕΡΙΟΧΗΣ ΔΙΟΡΙΣΜΟΥ</w:t>
      </w:r>
    </w:p>
    <w:p w:rsidR="00823BE4" w:rsidRDefault="00823BE4" w:rsidP="00823BE4">
      <w:pPr>
        <w:jc w:val="center"/>
        <w:rPr>
          <w:b/>
          <w:sz w:val="24"/>
          <w:szCs w:val="24"/>
        </w:rPr>
      </w:pPr>
      <w:r w:rsidRPr="00BF5A4D">
        <w:rPr>
          <w:b/>
          <w:sz w:val="24"/>
          <w:szCs w:val="24"/>
        </w:rPr>
        <w:t xml:space="preserve">ΓΙΑ ΤΟ ΣΧΟΛΙΚΟ ΕΤΟΣ </w:t>
      </w:r>
      <w:r w:rsidR="006616D9">
        <w:rPr>
          <w:b/>
          <w:sz w:val="24"/>
          <w:szCs w:val="24"/>
        </w:rPr>
        <w:t>202</w:t>
      </w:r>
      <w:r w:rsidR="00C2071D">
        <w:rPr>
          <w:b/>
          <w:sz w:val="24"/>
          <w:szCs w:val="24"/>
        </w:rPr>
        <w:t>5</w:t>
      </w:r>
      <w:r w:rsidR="00257093">
        <w:rPr>
          <w:b/>
          <w:sz w:val="24"/>
          <w:szCs w:val="24"/>
        </w:rPr>
        <w:t>-202</w:t>
      </w:r>
      <w:r w:rsidR="006616D9">
        <w:rPr>
          <w:b/>
          <w:sz w:val="24"/>
          <w:szCs w:val="24"/>
        </w:rPr>
        <w:t>6</w:t>
      </w:r>
    </w:p>
    <w:p w:rsidR="00823BE4" w:rsidRDefault="00823BE4" w:rsidP="00823BE4">
      <w:pPr>
        <w:jc w:val="center"/>
        <w:rPr>
          <w:b/>
          <w:sz w:val="24"/>
          <w:szCs w:val="24"/>
        </w:rPr>
      </w:pPr>
    </w:p>
    <w:p w:rsidR="00E43065" w:rsidRDefault="00823BE4" w:rsidP="009877ED">
      <w:pPr>
        <w:autoSpaceDE w:val="0"/>
        <w:autoSpaceDN w:val="0"/>
        <w:adjustRightInd w:val="0"/>
        <w:spacing w:after="0"/>
        <w:jc w:val="both"/>
      </w:pPr>
      <w:r>
        <w:t xml:space="preserve">Η Περιφερειακή Διεύθυνση Πρωτοβάθμιας και Δευτεροβάθμιας Εκπαίδευσης Κρήτης γνωστοποιεί ότι έχουν αναρτηθεί </w:t>
      </w:r>
      <w:r w:rsidR="00EB0922" w:rsidRPr="004A2A78">
        <w:rPr>
          <w:b/>
          <w:u w:val="single"/>
        </w:rPr>
        <w:t>οριστ</w:t>
      </w:r>
      <w:r w:rsidR="00587FB0" w:rsidRPr="004A2A78">
        <w:rPr>
          <w:b/>
          <w:u w:val="single"/>
        </w:rPr>
        <w:t>ι</w:t>
      </w:r>
      <w:r w:rsidR="00EB0922" w:rsidRPr="004A2A78">
        <w:rPr>
          <w:b/>
          <w:u w:val="single"/>
        </w:rPr>
        <w:t>κοί</w:t>
      </w:r>
      <w:r>
        <w:t xml:space="preserve"> πίνακες κατά κλάδο με το ονοματεπώνυμο των </w:t>
      </w:r>
      <w:r w:rsidR="00915C37">
        <w:t>μελών Ειδικού Εκπαιδευτικού Προσωπικού (ΕΕΠ)</w:t>
      </w:r>
      <w:r>
        <w:t xml:space="preserve"> αρμοδιότητάς </w:t>
      </w:r>
      <w:r w:rsidR="00B96DE3">
        <w:t>μας που αιτούνται</w:t>
      </w:r>
      <w:r w:rsidR="00060BDB">
        <w:t>:</w:t>
      </w:r>
      <w:r w:rsidR="00B96DE3">
        <w:t xml:space="preserve"> </w:t>
      </w:r>
    </w:p>
    <w:p w:rsidR="00823BE4" w:rsidRPr="00915C37" w:rsidRDefault="00060BDB" w:rsidP="009877ED">
      <w:pPr>
        <w:autoSpaceDE w:val="0"/>
        <w:autoSpaceDN w:val="0"/>
        <w:adjustRightInd w:val="0"/>
        <w:spacing w:after="0"/>
        <w:jc w:val="both"/>
        <w:rPr>
          <w:rFonts w:ascii="Calibri" w:hAnsi="Calibri" w:cs="Calibri"/>
          <w:color w:val="000000"/>
        </w:rPr>
      </w:pPr>
      <w:r w:rsidRPr="00E43065">
        <w:rPr>
          <w:b/>
        </w:rPr>
        <w:t>α)</w:t>
      </w:r>
      <w:r w:rsidR="00E43065">
        <w:rPr>
          <w:b/>
        </w:rPr>
        <w:t xml:space="preserve"> </w:t>
      </w:r>
      <w:r w:rsidR="00B96DE3">
        <w:t>μετάθεσης</w:t>
      </w:r>
      <w:r w:rsidR="00953A24" w:rsidRPr="00953A24">
        <w:t xml:space="preserve"> </w:t>
      </w:r>
      <w:r w:rsidR="00953A24">
        <w:t>από περιοχή σε περιοχή</w:t>
      </w:r>
      <w:r>
        <w:t xml:space="preserve">, </w:t>
      </w:r>
      <w:r w:rsidRPr="00E43065">
        <w:rPr>
          <w:b/>
        </w:rPr>
        <w:t>β)</w:t>
      </w:r>
      <w:r w:rsidR="00E43065">
        <w:t xml:space="preserve"> </w:t>
      </w:r>
      <w:r>
        <w:t>βελτίωσης θέσης εντός περιοχής διορισμού</w:t>
      </w:r>
      <w:r w:rsidR="00823BE4">
        <w:t xml:space="preserve">, καθώς και τις μονάδες μετάθεσης κατά κριτήριο και στο σύνολό τους, προς ενημέρωση των αιτούντων, σύμφωνα με την υπ' </w:t>
      </w:r>
      <w:proofErr w:type="spellStart"/>
      <w:r w:rsidR="00823BE4">
        <w:t>αριθμ</w:t>
      </w:r>
      <w:proofErr w:type="spellEnd"/>
      <w:r w:rsidR="00823BE4">
        <w:t xml:space="preserve">. </w:t>
      </w:r>
      <w:r w:rsidR="00E24D78">
        <w:t>12</w:t>
      </w:r>
      <w:r>
        <w:t>9423</w:t>
      </w:r>
      <w:r w:rsidR="00823BE4">
        <w:t>/Ε</w:t>
      </w:r>
      <w:r w:rsidR="00915C37">
        <w:t>4</w:t>
      </w:r>
      <w:r w:rsidR="00823BE4">
        <w:t>/1</w:t>
      </w:r>
      <w:r>
        <w:t>5-10-2025</w:t>
      </w:r>
      <w:r w:rsidR="00823BE4">
        <w:t xml:space="preserve"> (ΑΔΑ:</w:t>
      </w:r>
      <w:r w:rsidR="00915C37" w:rsidRPr="00915C37">
        <w:t xml:space="preserve"> </w:t>
      </w:r>
      <w:r>
        <w:t>ΨΑ05</w:t>
      </w:r>
      <w:r w:rsidR="00E24D78">
        <w:t>46ΝΚΠΔ-</w:t>
      </w:r>
      <w:r>
        <w:t>ΟΜΣ</w:t>
      </w:r>
      <w:r w:rsidR="00823BE4">
        <w:t>) εγκύκλιο του Υ.ΠΑΙ.Θ.Α. με θέμα: "</w:t>
      </w:r>
      <w:r w:rsidR="00915C37" w:rsidRPr="00915C37">
        <w:rPr>
          <w:rFonts w:ascii="Calibri" w:hAnsi="Calibri" w:cs="Calibri"/>
          <w:bCs/>
          <w:color w:val="000000"/>
        </w:rPr>
        <w:t>Πρόσκληση μελών Ειδικού Εκπαιδευτικού Προσωπικού (ΕΕΠ) και Ειδικού Βοηθητικού Προσωπικού (ΕΒΠ) για υποβολή αιτήσε</w:t>
      </w:r>
      <w:r>
        <w:rPr>
          <w:rFonts w:ascii="Calibri" w:hAnsi="Calibri" w:cs="Calibri"/>
          <w:bCs/>
          <w:color w:val="000000"/>
        </w:rPr>
        <w:t>ων μετάθεσης σχολικού έτους 2025-2026</w:t>
      </w:r>
      <w:r w:rsidR="00915C37">
        <w:t>".</w:t>
      </w:r>
    </w:p>
    <w:p w:rsidR="00750E23" w:rsidRPr="00962ADE" w:rsidRDefault="00750E23" w:rsidP="00750E23"/>
    <w:p w:rsidR="002B0E72" w:rsidRPr="00962ADE" w:rsidRDefault="002B0E72" w:rsidP="002B0E72">
      <w:pPr>
        <w:jc w:val="both"/>
      </w:pPr>
      <w:r w:rsidRPr="008A3610">
        <w:rPr>
          <w:b/>
          <w:bCs/>
        </w:rPr>
        <w:t>Σημείωση</w:t>
      </w:r>
      <w:r>
        <w:rPr>
          <w:b/>
          <w:bCs/>
        </w:rPr>
        <w:t>_1</w:t>
      </w:r>
      <w:r w:rsidRPr="008A3610">
        <w:t xml:space="preserve">: Στις αιτήσεις για βελτίωση </w:t>
      </w:r>
      <w:r w:rsidR="001D7F55">
        <w:t xml:space="preserve">θέσης </w:t>
      </w:r>
      <w:bookmarkStart w:id="0" w:name="_GoBack"/>
      <w:bookmarkEnd w:id="0"/>
      <w:r w:rsidRPr="008A3610">
        <w:t xml:space="preserve">τα μόρια εντοπιότητας και συνυπηρέτησης εμφανίζονται σε όλους μηδενικά, καθώς δεν έχει ακόμη γίνει επιλογή των </w:t>
      </w:r>
      <w:r>
        <w:t>Σ.Δ.Ε.Υ</w:t>
      </w:r>
      <w:r w:rsidRPr="008A3610">
        <w:t>.</w:t>
      </w:r>
    </w:p>
    <w:p w:rsidR="00217AB8" w:rsidRDefault="00217AB8"/>
    <w:sectPr w:rsidR="00217AB8" w:rsidSect="00BF5A4D">
      <w:pgSz w:w="11906" w:h="16838"/>
      <w:pgMar w:top="1134" w:right="1797" w:bottom="1021" w:left="17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BE4"/>
    <w:rsid w:val="00060BDB"/>
    <w:rsid w:val="0018228E"/>
    <w:rsid w:val="001D7F55"/>
    <w:rsid w:val="002005B6"/>
    <w:rsid w:val="00217AB8"/>
    <w:rsid w:val="00257093"/>
    <w:rsid w:val="002B0E72"/>
    <w:rsid w:val="002D776E"/>
    <w:rsid w:val="00496A39"/>
    <w:rsid w:val="004A2A78"/>
    <w:rsid w:val="005476DB"/>
    <w:rsid w:val="00587FB0"/>
    <w:rsid w:val="00651EE6"/>
    <w:rsid w:val="006616D9"/>
    <w:rsid w:val="00750E23"/>
    <w:rsid w:val="007D3764"/>
    <w:rsid w:val="00823BE4"/>
    <w:rsid w:val="00915C37"/>
    <w:rsid w:val="00953A24"/>
    <w:rsid w:val="009605A9"/>
    <w:rsid w:val="00960C51"/>
    <w:rsid w:val="009877ED"/>
    <w:rsid w:val="00A11F8E"/>
    <w:rsid w:val="00A253AE"/>
    <w:rsid w:val="00B042F8"/>
    <w:rsid w:val="00B96DE3"/>
    <w:rsid w:val="00C17A27"/>
    <w:rsid w:val="00C2071D"/>
    <w:rsid w:val="00C27F8D"/>
    <w:rsid w:val="00CE6049"/>
    <w:rsid w:val="00DA6818"/>
    <w:rsid w:val="00DE1E78"/>
    <w:rsid w:val="00E24D78"/>
    <w:rsid w:val="00E43065"/>
    <w:rsid w:val="00EB0922"/>
    <w:rsid w:val="00F1235A"/>
    <w:rsid w:val="00F93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9C1208"/>
  <w15:chartTrackingRefBased/>
  <w15:docId w15:val="{59D80ACC-D797-465B-BED4-10611BF9DF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3BE4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182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ΡΑΜΟΥΤΣΑΚΗ</dc:creator>
  <cp:keywords/>
  <dc:description/>
  <cp:lastModifiedBy>pdeuser</cp:lastModifiedBy>
  <cp:revision>12</cp:revision>
  <dcterms:created xsi:type="dcterms:W3CDTF">2025-12-15T06:03:00Z</dcterms:created>
  <dcterms:modified xsi:type="dcterms:W3CDTF">2025-12-15T06:28:00Z</dcterms:modified>
</cp:coreProperties>
</file>