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242" w:rsidRPr="0014105E" w:rsidRDefault="00CC2242" w:rsidP="00CC2242">
      <w:pPr>
        <w:rPr>
          <w:lang w:val="en-US"/>
        </w:rPr>
      </w:pPr>
      <w:r w:rsidRPr="00CC2242">
        <w:rPr>
          <w:rFonts w:ascii="Arial" w:hAnsi="Arial"/>
          <w:sz w:val="24"/>
          <w:szCs w:val="24"/>
          <w:lang w:val="en-US"/>
        </w:rPr>
        <w:t xml:space="preserve">Denver Developmental Screening Test </w:t>
      </w:r>
      <w:r w:rsidRPr="00CC2242">
        <w:rPr>
          <w:rFonts w:ascii="Arial" w:hAnsi="Arial"/>
          <w:sz w:val="24"/>
          <w:szCs w:val="24"/>
        </w:rPr>
        <w:t>ΙΙ</w:t>
      </w:r>
      <w:r w:rsidRPr="00CC2242">
        <w:rPr>
          <w:rFonts w:ascii="Arial" w:hAnsi="Arial"/>
          <w:sz w:val="24"/>
          <w:szCs w:val="24"/>
          <w:lang w:val="en-US"/>
        </w:rPr>
        <w:t xml:space="preserve"> (DDST II)</w:t>
      </w:r>
      <w:r w:rsidRPr="00CC2242">
        <w:rPr>
          <w:lang w:val="en-US"/>
        </w:rPr>
        <w:t xml:space="preserve"> </w:t>
      </w:r>
    </w:p>
    <w:p w:rsidR="00CC2242" w:rsidRPr="00CC2242" w:rsidRDefault="00CC2242" w:rsidP="00CC2242">
      <w:pPr>
        <w:rPr>
          <w:rFonts w:ascii="Arial" w:hAnsi="Arial"/>
          <w:sz w:val="24"/>
          <w:szCs w:val="24"/>
        </w:rPr>
      </w:pPr>
      <w:r w:rsidRPr="00CC2242">
        <w:rPr>
          <w:rFonts w:ascii="Arial" w:hAnsi="Arial"/>
          <w:sz w:val="24"/>
          <w:szCs w:val="24"/>
        </w:rPr>
        <w:t>ΕΡΩΤΗΣ</w:t>
      </w:r>
      <w:bookmarkStart w:id="0" w:name="_GoBack"/>
      <w:bookmarkEnd w:id="0"/>
      <w:r w:rsidRPr="00CC2242">
        <w:rPr>
          <w:rFonts w:ascii="Arial" w:hAnsi="Arial"/>
          <w:sz w:val="24"/>
          <w:szCs w:val="24"/>
        </w:rPr>
        <w:t>ΕΙΣ ΓΙΑ ΤΗΝ ΗΛΙΚΙΑ 4 ΧΡΟΝΩΝ</w:t>
      </w:r>
    </w:p>
    <w:p w:rsidR="00CC2242" w:rsidRPr="00CC2242" w:rsidRDefault="00CC2242" w:rsidP="00CC2242">
      <w:pPr>
        <w:rPr>
          <w:rFonts w:ascii="Arial" w:hAnsi="Arial"/>
          <w:sz w:val="24"/>
          <w:szCs w:val="24"/>
        </w:rPr>
      </w:pPr>
    </w:p>
    <w:p w:rsidR="00CC2242" w:rsidRDefault="00CC2242" w:rsidP="00CC2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  <w:szCs w:val="24"/>
        </w:rPr>
      </w:pPr>
      <w:r w:rsidRPr="00CC2242">
        <w:rPr>
          <w:rFonts w:ascii="Arial" w:hAnsi="Arial"/>
          <w:sz w:val="24"/>
          <w:szCs w:val="24"/>
        </w:rPr>
        <w:t xml:space="preserve">ΗΜΕΡΟΜΗΝΙΑ </w:t>
      </w:r>
    </w:p>
    <w:p w:rsidR="00CC2242" w:rsidRDefault="00CC2242" w:rsidP="00CC2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ΟΝΟΜΑ:</w:t>
      </w:r>
    </w:p>
    <w:p w:rsidR="00CC2242" w:rsidRDefault="00CC2242" w:rsidP="00CC2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ΕΠΩΝΥΜΟ:</w:t>
      </w:r>
    </w:p>
    <w:p w:rsidR="00CC2242" w:rsidRDefault="00CC2242" w:rsidP="00CC2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ΗΜΕΡΟΜΗΝΙΑ ΓΕΝΝΗΣΗΣ:</w:t>
      </w:r>
    </w:p>
    <w:p w:rsidR="00CC2242" w:rsidRPr="00CC2242" w:rsidRDefault="00CC2242" w:rsidP="00CC2242">
      <w:pPr>
        <w:rPr>
          <w:rFonts w:ascii="Arial" w:hAnsi="Arial"/>
          <w:sz w:val="24"/>
          <w:szCs w:val="24"/>
        </w:rPr>
      </w:pPr>
    </w:p>
    <w:p w:rsidR="005D1B5D" w:rsidRPr="00CC2242" w:rsidRDefault="00CC2242" w:rsidP="005D1B5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CCE13D" wp14:editId="7DE9EC99">
                <wp:simplePos x="0" y="0"/>
                <wp:positionH relativeFrom="column">
                  <wp:posOffset>1506220</wp:posOffset>
                </wp:positionH>
                <wp:positionV relativeFrom="paragraph">
                  <wp:posOffset>293370</wp:posOffset>
                </wp:positionV>
                <wp:extent cx="508635" cy="248920"/>
                <wp:effectExtent l="0" t="0" r="24765" b="17780"/>
                <wp:wrapNone/>
                <wp:docPr id="1" name="Ορθογώνι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248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Ορθογώνιο 1" o:spid="_x0000_s1026" style="position:absolute;margin-left:118.6pt;margin-top:23.1pt;width:40.05pt;height:19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EDzsQIAAIwFAAAOAAAAZHJzL2Uyb0RvYy54bWysVM1u2zAMvg/YOwi6r3aypGuDOkXQosOA&#10;oi3WDj2rslQbkEVNUuJkt73AXqEPsct2GPoG7iuNkn8SdMUOw3JwRJH8SH4ieXS8rhRZCetK0Bkd&#10;7aWUCM0hL/V9Rj/dnL05oMR5pnOmQIuMboSjx/PXr45qMxNjKEDlwhIE0W5Wm4wW3ptZkjheiIq5&#10;PTBCo1KCrZhH0d4nuWU1olcqGafpflKDzY0FLpzD29NWSecRX0rB/aWUTniiMoq5+fi18XsXvsn8&#10;iM3uLTNFybs02D9kUbFSY9AB6pR5Rpa2/AOqKrkFB9LvcagSkLLkItaA1YzSZ9VcF8yIWAuS48xA&#10;k/t/sPxidWVJmePbUaJZhU/UPDx9bX40j833p2/Nr+Zn80hGgafauBmaX5sr20kOj6HotbRV+Mdy&#10;yDpyuxm4FWtPOF5O04P9t1NKOKrGk4PDceQ+2Tob6/x7ARUJh4xafLrIKFudO48B0bQ3CbE0nJVK&#10;xedTOlw4UGUe7qIQ+kecKEtWDF/er2MFCLFjhVLwTEJdbSXx5DdKBAilPwqJzGDu45hI7MktJuNc&#10;aD9qVQXLRRtqmuIv0BWC9VlEKQIGZIlJDtgdQG/ZgvTYLUxnH1xFbOnBOf1bYq3z4BEjg/aDc1Vq&#10;sC8BKKyqi9za9yS11ASW7iDfYN9YaAfKGX5W4rOdM+evmMUJwlnDreAv8SMV1BmF7kRJAfbLS/fB&#10;HhsbtZTUOJEZdZ+XzApK1AeNLX84mkzCCEdhMn2HHUTsruZuV6OX1Qng02NbY3bxGOy96o/SQnWL&#10;y2MRoqKKaY6xM8q97YUT324KXD9cLBbRDMfWMH+urw0P4IHV0JY361tmTde7Hpv+AvrpZbNnLdza&#10;Bk8Ni6UHWcb+3vLa8Y0jHxunW09hp+zK0Wq7ROe/AQAA//8DAFBLAwQUAAYACAAAACEAHfJW1+MA&#10;AAAJAQAADwAAAGRycy9kb3ducmV2LnhtbEyPwUrDQBCG74LvsIzgpdhNk9qWmEkpQm0pKFj14G2b&#10;3WaD2dmQ3bbx7R1PehqG+fjn+4vl4FpxNn1oPCFMxgkIQ5XXDdUI72/ruwWIEBVp1XoyCN8mwLK8&#10;vipUrv2FXs15H2vBIRRyhWBj7HIpQ2WNU2HsO0N8O/reqchrX0vdqwuHu1amSTKTTjXEH6zqzKM1&#10;1df+5BDWGztayd3zR7cNL0eXbrunzegT8fZmWD2AiGaIfzD86rM6lOx08CfSQbQIaTZPGUWYzngy&#10;kE3mGYgDwuJ+CrIs5P8G5Q8AAAD//wMAUEsBAi0AFAAGAAgAAAAhALaDOJL+AAAA4QEAABMAAAAA&#10;AAAAAAAAAAAAAAAAAFtDb250ZW50X1R5cGVzXS54bWxQSwECLQAUAAYACAAAACEAOP0h/9YAAACU&#10;AQAACwAAAAAAAAAAAAAAAAAvAQAAX3JlbHMvLnJlbHNQSwECLQAUAAYACAAAACEAwJRA87ECAACM&#10;BQAADgAAAAAAAAAAAAAAAAAuAgAAZHJzL2Uyb0RvYy54bWxQSwECLQAUAAYACAAAACEAHfJW1+MA&#10;AAAJAQAADwAAAAAAAAAAAAAAAAALBQAAZHJzL2Rvd25yZXYueG1sUEsFBgAAAAAEAAQA8wAAABsG&#10;AAAAAA==&#10;" filled="f" strokecolor="black [3213]" strokeweight="2pt"/>
            </w:pict>
          </mc:Fallback>
        </mc:AlternateContent>
      </w:r>
      <w:r w:rsidR="005D1B5D" w:rsidRPr="00CC2242">
        <w:rPr>
          <w:rFonts w:ascii="Arial" w:hAnsi="Arial" w:cs="Arial"/>
          <w:b/>
          <w:sz w:val="24"/>
          <w:szCs w:val="24"/>
        </w:rPr>
        <w:t>Α. ΤΟΜΕΑΣ: ΚΟΙΝΩΝΙΚΗ ΣΥΜΠΕΡΙΦΟΡΑ - ΑΥΤΟΕΞΥΠΗΡΕΤΗΣΗ</w:t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ΤΡΩΕΙ ΜΟΝΟ ΤΟΥ </w:t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ΚΑΝΕΙ ΚΑΤΑΝΟΗΤΕΣ </w:t>
      </w:r>
      <w:r w:rsidR="00CC2242">
        <w:rPr>
          <w:rFonts w:ascii="Arial" w:hAnsi="Arial" w:cs="Arial"/>
          <w:sz w:val="24"/>
          <w:szCs w:val="24"/>
        </w:rPr>
        <w:t xml:space="preserve">ΤΙΣ </w:t>
      </w:r>
      <w:r w:rsidRPr="00CC2242">
        <w:rPr>
          <w:rFonts w:ascii="Arial" w:hAnsi="Arial" w:cs="Arial"/>
          <w:sz w:val="24"/>
          <w:szCs w:val="24"/>
        </w:rPr>
        <w:t xml:space="preserve">ΑΠΑΙΤΗΣΕΙΣ ΤΟΥ 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B145090">
            <wp:extent cx="530225" cy="274320"/>
            <wp:effectExtent l="0" t="0" r="3175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>ΠΑΙΖΕΙ ΜΠΑΛΑ ΜΕ ΤΟΝ ΕΞΕΤΑΣΤΗ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EE94478">
            <wp:extent cx="530225" cy="274320"/>
            <wp:effectExtent l="0" t="0" r="3175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C2242">
        <w:rPr>
          <w:rFonts w:ascii="Arial" w:hAnsi="Arial" w:cs="Arial"/>
          <w:sz w:val="24"/>
          <w:szCs w:val="24"/>
        </w:rPr>
        <w:t xml:space="preserve"> </w:t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>ΜΙΜΕΙΤΑΙ ΔΡΑΣΤΗΡΙΟΤΗΤΕΣ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214AE7FA">
            <wp:extent cx="530225" cy="274320"/>
            <wp:effectExtent l="0" t="0" r="3175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C2242">
        <w:rPr>
          <w:rFonts w:ascii="Arial" w:hAnsi="Arial" w:cs="Arial"/>
          <w:sz w:val="24"/>
          <w:szCs w:val="24"/>
        </w:rPr>
        <w:t xml:space="preserve"> </w:t>
      </w:r>
    </w:p>
    <w:p w:rsidR="005D1B5D" w:rsidRPr="00CC2242" w:rsidRDefault="005D1B5D" w:rsidP="005D1B5D">
      <w:pPr>
        <w:rPr>
          <w:rFonts w:ascii="Arial" w:hAnsi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>ΒΟΗΘΑΕΙ ΣΤΟ ΣΠΙΤΙ</w:t>
      </w:r>
      <w:r w:rsidRPr="00CC2242">
        <w:rPr>
          <w:rFonts w:ascii="Arial" w:hAnsi="Arial"/>
          <w:sz w:val="24"/>
          <w:szCs w:val="24"/>
        </w:rPr>
        <w:t xml:space="preserve"> </w:t>
      </w:r>
      <w:r w:rsidR="00CC2242">
        <w:rPr>
          <w:rFonts w:ascii="Arial" w:hAnsi="Arial"/>
          <w:noProof/>
          <w:sz w:val="24"/>
          <w:szCs w:val="24"/>
          <w:lang w:eastAsia="el-GR"/>
        </w:rPr>
        <w:drawing>
          <wp:inline distT="0" distB="0" distL="0" distR="0" wp14:anchorId="65F2A1C4">
            <wp:extent cx="530225" cy="274320"/>
            <wp:effectExtent l="0" t="0" r="3175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ΧΡΗΣΙΜΟΠΟΙΕΙ ΚΟΥΤΑΛΙ/ΠΙΡΟΥΝΙ 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6DE6E2FE">
            <wp:extent cx="530225" cy="274320"/>
            <wp:effectExtent l="0" t="0" r="3175" b="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ΒΓΑΖΕΙ ΡΟΥΧΑ 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231A4CB">
            <wp:extent cx="530225" cy="274320"/>
            <wp:effectExtent l="0" t="0" r="3175" b="0"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ΤΑΪΖΕΙ ΚΟΥΚΛΑ 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3DAABD9C">
            <wp:extent cx="530225" cy="274320"/>
            <wp:effectExtent l="0" t="0" r="3175" b="0"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ΦΟΡΑΕΙ ΡΟΥΧΑ 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59D125B">
            <wp:extent cx="530225" cy="274320"/>
            <wp:effectExtent l="0" t="0" r="3175" b="0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ΠΛΕΝΕΤΑΙ ΚΑΙ ΣΚΟΥΠΙΖΕΤΑΙ 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4BCE045B">
            <wp:extent cx="530225" cy="274320"/>
            <wp:effectExtent l="0" t="0" r="3175" b="0"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>ΝΤΥΝΕΤΑΙ ΧΩΡΙΣ ΒΟΗΘΕΙΑ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291B6D9E">
            <wp:extent cx="530225" cy="274320"/>
            <wp:effectExtent l="0" t="0" r="3175" b="0"/>
            <wp:docPr id="12" name="Εικόνα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C2242">
        <w:rPr>
          <w:rFonts w:ascii="Arial" w:hAnsi="Arial" w:cs="Arial"/>
          <w:sz w:val="24"/>
          <w:szCs w:val="24"/>
        </w:rPr>
        <w:t xml:space="preserve"> </w:t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ΠΑΙΖΕΙ ΕΠΙΤΡΑΠΕΖΙΑ/ΣΥΛΛΟΓΙΚΑ ΠΑΙΧΝΙΔΙΑ 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5ADE8EA">
            <wp:extent cx="530225" cy="274320"/>
            <wp:effectExtent l="0" t="0" r="3175" b="0"/>
            <wp:docPr id="13" name="Εικόνα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ΠΛΕΝΕΙ ΔΟΝΤΙΑ ΧΩΡΙΣ ΒΟΗΘΕΙΑ </w:t>
      </w:r>
      <w:r w:rsidR="00CC2242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BA18B73">
            <wp:extent cx="530225" cy="274320"/>
            <wp:effectExtent l="0" t="0" r="3175" b="0"/>
            <wp:docPr id="14" name="Εικόνα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</w:p>
    <w:p w:rsidR="005D1B5D" w:rsidRPr="003C2574" w:rsidRDefault="005D1B5D" w:rsidP="005D1B5D">
      <w:pPr>
        <w:rPr>
          <w:rFonts w:ascii="Arial" w:hAnsi="Arial" w:cs="Arial"/>
          <w:b/>
          <w:sz w:val="24"/>
          <w:szCs w:val="24"/>
        </w:rPr>
      </w:pPr>
      <w:r w:rsidRPr="003C2574">
        <w:rPr>
          <w:rFonts w:ascii="Arial" w:hAnsi="Arial" w:cs="Arial"/>
          <w:b/>
          <w:sz w:val="24"/>
          <w:szCs w:val="24"/>
        </w:rPr>
        <w:lastRenderedPageBreak/>
        <w:t xml:space="preserve"> Β. ΤΟΜΕΑΣ: ΛΕΠΤΗ ΚΙΝΗΤΙΚΟΤΗΤΑ</w:t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ΣΥΛΛΑΜΒΑΝΕΙ ΜΕ ΑΝΤΙΧΕΙΡΑ ΚΑΙ ΔΕΙΚΤΗ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9606B83">
            <wp:extent cx="530225" cy="274320"/>
            <wp:effectExtent l="0" t="0" r="3175" b="0"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ΚΑΝΕΙ ΠΥΡΓΟ- 6 ΚΥΒΟΥΣ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6042B352">
            <wp:extent cx="530225" cy="274320"/>
            <wp:effectExtent l="0" t="0" r="3175" b="0"/>
            <wp:docPr id="16" name="Εικόνα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ΜΙΜΕΙΤΑΙ ΚΑΘΕΤΗ ΓΡΑΜΜΗ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6721765B">
            <wp:extent cx="530225" cy="274320"/>
            <wp:effectExtent l="0" t="0" r="3175" b="0"/>
            <wp:docPr id="17" name="Εικόνα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ΚΑΝΕΙ ΠΥΡΓΟ- 8 ΚΥΒΟΥΣ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5CBD228A">
            <wp:extent cx="530225" cy="274320"/>
            <wp:effectExtent l="0" t="0" r="3175" b="0"/>
            <wp:docPr id="18" name="Εικόνα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ΛΥΓΙΖΕΙ ΑΝΤΙΧΕΙΡΕΣ ΡΥΘΜΙΚΑ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0D9A3301">
            <wp:extent cx="530225" cy="274320"/>
            <wp:effectExtent l="0" t="0" r="3175" b="0"/>
            <wp:docPr id="19" name="Εικόνα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ΣΧΕΔΙΑΖΕΙ ΑΝΘΡΩΠΟ - 3 ΜΕΛΗ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E62FFF8">
            <wp:extent cx="530225" cy="274320"/>
            <wp:effectExtent l="0" t="0" r="3175" b="0"/>
            <wp:docPr id="21" name="Εικόνα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ΑΝΤΙΓΡΑΦΕΙ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3E37A0F">
            <wp:extent cx="530225" cy="274320"/>
            <wp:effectExtent l="0" t="0" r="3175" b="0"/>
            <wp:docPr id="22" name="Εικόνα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ΑΝΤΙΓΡΑΦΕΙ  ΜΕΤΑ </w:t>
      </w:r>
      <w:r w:rsidR="003C2574">
        <w:rPr>
          <w:rFonts w:ascii="Arial" w:hAnsi="Arial" w:cs="Arial"/>
          <w:sz w:val="24"/>
          <w:szCs w:val="24"/>
        </w:rPr>
        <w:t xml:space="preserve">ΑΠΟ </w:t>
      </w:r>
      <w:r w:rsidRPr="00CC2242">
        <w:rPr>
          <w:rFonts w:ascii="Arial" w:hAnsi="Arial" w:cs="Arial"/>
          <w:sz w:val="24"/>
          <w:szCs w:val="24"/>
        </w:rPr>
        <w:t xml:space="preserve">ΕΠΙΔΕΙΞΗ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559E927C">
            <wp:extent cx="530225" cy="274320"/>
            <wp:effectExtent l="0" t="0" r="3175" b="0"/>
            <wp:docPr id="23" name="Εικόνα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ΣΧΕΔΙΑΖΕΙ ΑΝΘΡΩΠΟ - 6 ΜΕΛΗ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4C67DE73">
            <wp:extent cx="530225" cy="274320"/>
            <wp:effectExtent l="0" t="0" r="3175" b="0"/>
            <wp:docPr id="24" name="Εικόνα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ΑΝΤΙΓΡΑΦΕΙ  ΧΩΡΙΣ ΕΠΙΔΕΙΞΗ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285F6572">
            <wp:extent cx="530225" cy="274320"/>
            <wp:effectExtent l="0" t="0" r="3175" b="0"/>
            <wp:docPr id="25" name="Εικόνα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</w:p>
    <w:p w:rsidR="005D1B5D" w:rsidRPr="003C2574" w:rsidRDefault="005D1B5D" w:rsidP="005D1B5D">
      <w:pPr>
        <w:rPr>
          <w:rFonts w:ascii="Arial" w:hAnsi="Arial" w:cs="Arial"/>
          <w:b/>
          <w:sz w:val="24"/>
          <w:szCs w:val="24"/>
        </w:rPr>
      </w:pPr>
      <w:r w:rsidRPr="003C2574">
        <w:rPr>
          <w:rFonts w:ascii="Arial" w:hAnsi="Arial" w:cs="Arial"/>
          <w:b/>
          <w:sz w:val="24"/>
          <w:szCs w:val="24"/>
        </w:rPr>
        <w:t xml:space="preserve"> Γ. ΤΟΜΕΑΣ: ΑΚΟΗ - ΟΜΙΛΙΑ</w:t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ΛΕΕΙ 3 ΛΕΞΕΙΣ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574EA2BB">
            <wp:extent cx="530225" cy="274320"/>
            <wp:effectExtent l="0" t="0" r="3175" b="0"/>
            <wp:docPr id="26" name="Εικόνα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ΛΕΕΙ 6 ΛΕΞΕΙΣ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6D8D51E">
            <wp:extent cx="530225" cy="274320"/>
            <wp:effectExtent l="0" t="0" r="3175" b="0"/>
            <wp:docPr id="27" name="Εικόνα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ΔΕΙΧΝΕΙ 2 ΕΙΚΟΝΕΣ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5C8806DC">
            <wp:extent cx="530225" cy="274320"/>
            <wp:effectExtent l="0" t="0" r="3175" b="0"/>
            <wp:docPr id="28" name="Εικόνα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ΟΝΟΜΑΤΙΖΕΙ 1 ΕΙΚΟΝΑ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2D86810A">
            <wp:extent cx="530225" cy="274320"/>
            <wp:effectExtent l="0" t="0" r="3175" b="0"/>
            <wp:docPr id="29" name="Εικόνα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ΔΕΙΧΝΕΙ ΣΩΜΑ - 6 ΜΕΛΗ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7D54B1E">
            <wp:extent cx="530225" cy="274320"/>
            <wp:effectExtent l="0" t="0" r="3175" b="0"/>
            <wp:docPr id="30" name="Εικόνα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ΔΕΙΧΝΕΙ 4 ΕΙΚΟΝΕΣ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2DF7B44">
            <wp:extent cx="530225" cy="274320"/>
            <wp:effectExtent l="0" t="0" r="3175" b="0"/>
            <wp:docPr id="31" name="Εικόνα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ΟΝΟΜΑΤΙΖΕΙ 4 ΕΙΚΟΝΕΣ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348A26F">
            <wp:extent cx="530225" cy="274320"/>
            <wp:effectExtent l="0" t="0" r="3175" b="0"/>
            <wp:docPr id="32" name="Εικόνα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ΓΝΩΡΙΖΕΙ 2 ΔΡΑΣΕΙΣ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E091A21">
            <wp:extent cx="530225" cy="274320"/>
            <wp:effectExtent l="0" t="0" r="3175" b="0"/>
            <wp:docPr id="33" name="Εικόνα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lastRenderedPageBreak/>
        <w:t>ΓΝΩΡΙΖΕΙ 2 ΠΡΟΣΔΙΟΡΙΣΜΟΥΣ (</w:t>
      </w:r>
      <w:r w:rsidRPr="003C2574">
        <w:rPr>
          <w:rFonts w:ascii="Arial" w:hAnsi="Arial" w:cs="Arial"/>
          <w:sz w:val="16"/>
          <w:szCs w:val="16"/>
        </w:rPr>
        <w:t>ΕΠΙΘΕΤΙΚΟΥΣ/ΕΠΙΡΡΗΜΑΤΙΚΟΥΣ</w:t>
      </w:r>
      <w:r w:rsidRPr="00CC2242">
        <w:rPr>
          <w:rFonts w:ascii="Arial" w:hAnsi="Arial" w:cs="Arial"/>
          <w:sz w:val="24"/>
          <w:szCs w:val="24"/>
        </w:rPr>
        <w:t xml:space="preserve">)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8179AD5">
            <wp:extent cx="530225" cy="274320"/>
            <wp:effectExtent l="0" t="0" r="3175" b="0"/>
            <wp:docPr id="34" name="Εικόνα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ΓΝΩΡΙΖΕΙ ΧΡΗΣΗ 3 ΑΝΤΙΚΕΙΜΕΝΩΝ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2003B0A">
            <wp:extent cx="530225" cy="274320"/>
            <wp:effectExtent l="0" t="0" r="3175" b="0"/>
            <wp:docPr id="36" name="Εικόνα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ΓΝΩΡΙΖΕΙ 4 ΔΡΑΣΕΙΣ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0D2A5104">
            <wp:extent cx="530225" cy="274320"/>
            <wp:effectExtent l="0" t="0" r="3175" b="0"/>
            <wp:docPr id="37" name="Εικόνα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ΛΟΓΟΣ- ΑΠΟΛΥΤΑ ΚΑΤΑΝΟΗΤΟΣ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09E030A6">
            <wp:extent cx="530225" cy="274320"/>
            <wp:effectExtent l="0" t="0" r="3175" b="0"/>
            <wp:docPr id="38" name="Εικόνα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ΛΕΕΙ 4 ΧΡΩΜΑΤΑ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0C515D47">
            <wp:extent cx="530225" cy="274320"/>
            <wp:effectExtent l="0" t="0" r="3175" b="0"/>
            <wp:docPr id="39" name="Εικόνα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ΟΡΙΖΕΙ 5 ΛΕΞΕΙΣ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5B8DFBAC">
            <wp:extent cx="530225" cy="274320"/>
            <wp:effectExtent l="0" t="0" r="3175" b="0"/>
            <wp:docPr id="40" name="Εικόνα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>ΓΝΩΡΙΖΕΙ 3 ΠΡΟΣΔΙΟΡΙΣΜΟΥΣ (</w:t>
      </w:r>
      <w:r w:rsidRPr="003C2574">
        <w:rPr>
          <w:rFonts w:ascii="Arial" w:hAnsi="Arial" w:cs="Arial"/>
          <w:sz w:val="16"/>
          <w:szCs w:val="16"/>
        </w:rPr>
        <w:t>ΕΠΙΘΕΤΙΚΟΥΣ/ΕΠΙΡΡΗΜΑΤΙΚΟΥΣ</w:t>
      </w:r>
      <w:r w:rsidRPr="00CC2242">
        <w:rPr>
          <w:rFonts w:ascii="Arial" w:hAnsi="Arial" w:cs="Arial"/>
          <w:sz w:val="24"/>
          <w:szCs w:val="24"/>
        </w:rPr>
        <w:t xml:space="preserve">)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E0A0F7B">
            <wp:extent cx="530225" cy="274320"/>
            <wp:effectExtent l="0" t="0" r="3175" b="0"/>
            <wp:docPr id="41" name="Εικόνα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ΑΝΤΙΘΕΤΑ </w:t>
      </w:r>
      <w:r w:rsidR="003C2574">
        <w:rPr>
          <w:rFonts w:ascii="Arial" w:hAnsi="Arial" w:cs="Arial"/>
          <w:sz w:val="24"/>
          <w:szCs w:val="24"/>
        </w:rPr>
        <w:t xml:space="preserve">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0D168B4E">
            <wp:extent cx="530225" cy="274320"/>
            <wp:effectExtent l="0" t="0" r="3175" b="0"/>
            <wp:docPr id="42" name="Εικόνα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ΟΡΙΖΕΙ 7 ΛΕΞΕΙΣ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6319151E">
            <wp:extent cx="530225" cy="274320"/>
            <wp:effectExtent l="0" t="0" r="3175" b="0"/>
            <wp:docPr id="43" name="Εικόνα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2574" w:rsidRDefault="003C2574" w:rsidP="005D1B5D">
      <w:pPr>
        <w:rPr>
          <w:rFonts w:ascii="Arial" w:hAnsi="Arial" w:cs="Arial"/>
          <w:sz w:val="24"/>
          <w:szCs w:val="24"/>
        </w:rPr>
      </w:pPr>
    </w:p>
    <w:p w:rsidR="005D1B5D" w:rsidRPr="003C2574" w:rsidRDefault="005D1B5D" w:rsidP="005D1B5D">
      <w:pPr>
        <w:rPr>
          <w:rFonts w:ascii="Arial" w:hAnsi="Arial" w:cs="Arial"/>
          <w:b/>
          <w:sz w:val="24"/>
          <w:szCs w:val="24"/>
        </w:rPr>
      </w:pPr>
      <w:r w:rsidRPr="003C2574">
        <w:rPr>
          <w:rFonts w:ascii="Arial" w:hAnsi="Arial" w:cs="Arial"/>
          <w:b/>
          <w:sz w:val="24"/>
          <w:szCs w:val="24"/>
        </w:rPr>
        <w:t>Δ. ΤΟΜΕΑΣ: ΑΔΡΗ ΚΙΝΗΤΙΚΟΤΗΤΑ</w:t>
      </w:r>
    </w:p>
    <w:p w:rsidR="00CC2242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ΑΝΕΒΑΙΝΕΙ ΣΚΑΛΟΠΑΤΙΑ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211A13E4">
            <wp:extent cx="530225" cy="274320"/>
            <wp:effectExtent l="0" t="0" r="3175" b="0"/>
            <wp:docPr id="44" name="Εικόνα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2242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ΚΛΩΤΣΑΕΙ ΜΠΑΛΑ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374CAA83">
            <wp:extent cx="530225" cy="274320"/>
            <wp:effectExtent l="0" t="0" r="3175" b="0"/>
            <wp:docPr id="45" name="Εικόνα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ΠΗΔΑΕΙ ΕΠΙ ΤΟΠΟΥ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6D770CFF">
            <wp:extent cx="530225" cy="274320"/>
            <wp:effectExtent l="0" t="0" r="3175" b="0"/>
            <wp:docPr id="46" name="Εικόνα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2242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ΠΕΤΑΕΙ ΜΠΑΛΑ ΠΑΝΩ ΑΠΟ ΚΕΦΑΛΙ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71A4D76E">
            <wp:extent cx="530225" cy="274320"/>
            <wp:effectExtent l="0" t="0" r="3175" b="0"/>
            <wp:docPr id="47" name="Εικόνα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ΜΕΓΑΛΟ ΠΗΔΗΜΑ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2BD1F668">
            <wp:extent cx="530225" cy="274320"/>
            <wp:effectExtent l="0" t="0" r="3175" b="0"/>
            <wp:docPr id="48" name="Εικόνα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ΙΣΟΡΡΟΠΕΙ ΣΕ ΚΑΘΕ ΠΟΔΙ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1480CBCA">
            <wp:extent cx="530225" cy="274320"/>
            <wp:effectExtent l="0" t="0" r="3175" b="0"/>
            <wp:docPr id="49" name="Εικόνα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ΧΟΡΟΠΗΔΑΕΙ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00B0E330">
            <wp:extent cx="530225" cy="274320"/>
            <wp:effectExtent l="0" t="0" r="3175" b="0"/>
            <wp:docPr id="50" name="Εικόνα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B5D" w:rsidRPr="00CC2242" w:rsidRDefault="005D1B5D" w:rsidP="005D1B5D">
      <w:pPr>
        <w:rPr>
          <w:rFonts w:ascii="Arial" w:hAnsi="Arial" w:cs="Arial"/>
          <w:sz w:val="24"/>
          <w:szCs w:val="24"/>
        </w:rPr>
      </w:pPr>
      <w:r w:rsidRPr="00CC2242">
        <w:rPr>
          <w:rFonts w:ascii="Arial" w:hAnsi="Arial" w:cs="Arial"/>
          <w:sz w:val="24"/>
          <w:szCs w:val="24"/>
        </w:rPr>
        <w:t xml:space="preserve">ΠΕΡΠΑΤΑΕΙ ΦΤΕΡΝΑ - ΔΑΧΤΥΛΑ </w:t>
      </w:r>
      <w:r w:rsidR="003C2574"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27B79886">
            <wp:extent cx="530225" cy="274320"/>
            <wp:effectExtent l="0" t="0" r="3175" b="0"/>
            <wp:docPr id="51" name="Εικόνα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D1B5D" w:rsidRPr="00CC2242" w:rsidSect="003C2574">
      <w:pgSz w:w="11906" w:h="16838"/>
      <w:pgMar w:top="1440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B5D"/>
    <w:rsid w:val="0014105E"/>
    <w:rsid w:val="003C2574"/>
    <w:rsid w:val="005D1B5D"/>
    <w:rsid w:val="00CC2242"/>
    <w:rsid w:val="00F5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2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C2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2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C2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jason</cp:lastModifiedBy>
  <cp:revision>2</cp:revision>
  <dcterms:created xsi:type="dcterms:W3CDTF">2018-09-09T08:52:00Z</dcterms:created>
  <dcterms:modified xsi:type="dcterms:W3CDTF">2018-09-09T09:26:00Z</dcterms:modified>
</cp:coreProperties>
</file>