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B8A" w:rsidRDefault="00F82B8A" w:rsidP="00F82B8A">
      <w:pPr>
        <w:spacing w:after="0" w:line="360" w:lineRule="auto"/>
        <w:jc w:val="center"/>
        <w:rPr>
          <w:rStyle w:val="hps"/>
          <w:rFonts w:ascii="Verdana" w:hAnsi="Verdana"/>
          <w:b/>
          <w:sz w:val="20"/>
          <w:szCs w:val="20"/>
          <w:lang w:val="en-US"/>
        </w:rPr>
      </w:pPr>
      <w:r>
        <w:rPr>
          <w:rFonts w:ascii="Verdana" w:hAnsi="Verdana" w:cs="Arial"/>
          <w:b/>
          <w:noProof/>
          <w:sz w:val="20"/>
          <w:szCs w:val="20"/>
          <w:lang w:eastAsia="el-GR"/>
        </w:rPr>
        <w:drawing>
          <wp:inline distT="0" distB="0" distL="0" distR="0">
            <wp:extent cx="314325" cy="295275"/>
            <wp:effectExtent l="19050" t="0" r="9525" b="0"/>
            <wp:docPr id="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1"/>
                    <pic:cNvPicPr>
                      <a:picLocks noChangeAspect="1" noChangeArrowheads="1"/>
                    </pic:cNvPicPr>
                  </pic:nvPicPr>
                  <pic:blipFill>
                    <a:blip r:embed="rId4"/>
                    <a:srcRect/>
                    <a:stretch>
                      <a:fillRect/>
                    </a:stretch>
                  </pic:blipFill>
                  <pic:spPr bwMode="auto">
                    <a:xfrm>
                      <a:off x="0" y="0"/>
                      <a:ext cx="314325" cy="295275"/>
                    </a:xfrm>
                    <a:prstGeom prst="rect">
                      <a:avLst/>
                    </a:prstGeom>
                    <a:solidFill>
                      <a:srgbClr val="FFFFFF"/>
                    </a:solidFill>
                    <a:ln w="9525">
                      <a:noFill/>
                      <a:miter lim="800000"/>
                      <a:headEnd/>
                      <a:tailEnd/>
                    </a:ln>
                  </pic:spPr>
                </pic:pic>
              </a:graphicData>
            </a:graphic>
          </wp:inline>
        </w:drawing>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ΕΛΛΗΝΙΚΗ ΔΗΜΟΚΡΑΤΙΑ</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ΥΠΟΥΡΓΕΙΟ ΠΑΙΔΕΙΑΣ</w:t>
      </w:r>
      <w:r>
        <w:rPr>
          <w:rFonts w:ascii="Verdana" w:hAnsi="Verdana" w:cs="Arial"/>
          <w:b/>
          <w:bCs/>
          <w:sz w:val="20"/>
          <w:szCs w:val="20"/>
        </w:rPr>
        <w:t>,</w:t>
      </w:r>
      <w:r w:rsidRPr="003844F4">
        <w:rPr>
          <w:rFonts w:ascii="Verdana" w:hAnsi="Verdana" w:cs="Arial"/>
          <w:b/>
          <w:bCs/>
          <w:sz w:val="20"/>
          <w:szCs w:val="20"/>
        </w:rPr>
        <w:t xml:space="preserve"> </w:t>
      </w:r>
      <w:r>
        <w:rPr>
          <w:rFonts w:ascii="Verdana" w:hAnsi="Verdana" w:cs="Arial"/>
          <w:b/>
          <w:bCs/>
          <w:sz w:val="20"/>
          <w:szCs w:val="20"/>
        </w:rPr>
        <w:t xml:space="preserve">ΕΡΕΥΝΑΣ </w:t>
      </w:r>
      <w:r w:rsidRPr="000438DB">
        <w:rPr>
          <w:rFonts w:ascii="Verdana" w:hAnsi="Verdana" w:cs="Arial"/>
          <w:b/>
          <w:bCs/>
          <w:sz w:val="20"/>
          <w:szCs w:val="20"/>
        </w:rPr>
        <w:t>ΚΑΙ ΘΡΗΣΚΕΥΜΑΤΩΝ</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ΠΕΡΙΦΕΡΕΙΑΚΗ ΔΙΕΥΘΥΝΣΗ</w:t>
      </w:r>
      <w:r w:rsidRPr="003844F4">
        <w:rPr>
          <w:rFonts w:ascii="Verdana" w:hAnsi="Verdana" w:cs="Arial"/>
          <w:b/>
          <w:bCs/>
          <w:sz w:val="20"/>
          <w:szCs w:val="20"/>
        </w:rPr>
        <w:t xml:space="preserve"> </w:t>
      </w:r>
      <w:r w:rsidRPr="000438DB">
        <w:rPr>
          <w:rFonts w:ascii="Verdana" w:hAnsi="Verdana" w:cs="Arial"/>
          <w:b/>
          <w:bCs/>
          <w:sz w:val="20"/>
          <w:szCs w:val="20"/>
        </w:rPr>
        <w:t>Π/ΘΜΙΑΣ &amp; Δ/ΘΜΙΑΣ ΕΚΠΑΙΔΕΥΣΗΣ</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ΚΡΗΤΗΣ</w:t>
      </w:r>
    </w:p>
    <w:p w:rsidR="00F82B8A" w:rsidRPr="003844F4" w:rsidRDefault="00F82B8A" w:rsidP="00F82B8A">
      <w:pPr>
        <w:spacing w:after="120" w:line="240" w:lineRule="auto"/>
        <w:jc w:val="center"/>
        <w:rPr>
          <w:rFonts w:ascii="Verdana" w:hAnsi="Verdana" w:cs="Arial"/>
          <w:sz w:val="20"/>
          <w:szCs w:val="20"/>
          <w:lang w:eastAsia="el-GR"/>
        </w:rPr>
      </w:pPr>
      <w:r w:rsidRPr="00F82B8A">
        <w:rPr>
          <w:rFonts w:ascii="Verdana" w:hAnsi="Verdana" w:cs="Arial"/>
          <w:b/>
          <w:bCs/>
          <w:sz w:val="20"/>
          <w:szCs w:val="20"/>
        </w:rPr>
        <w:t>Λ. Κνωσού 6, 71306 Ηράκλειο</w:t>
      </w:r>
    </w:p>
    <w:p w:rsidR="00F82B8A" w:rsidRPr="003844F4" w:rsidRDefault="00F82B8A" w:rsidP="00F82B8A">
      <w:pPr>
        <w:jc w:val="center"/>
        <w:rPr>
          <w:rFonts w:ascii="Verdana" w:hAnsi="Verdana" w:cs="Arial"/>
          <w:b/>
          <w:bCs/>
          <w:sz w:val="20"/>
          <w:szCs w:val="20"/>
        </w:rPr>
      </w:pPr>
      <w:r>
        <w:rPr>
          <w:rFonts w:ascii="Verdana" w:hAnsi="Verdana" w:cs="Arial"/>
          <w:b/>
          <w:bCs/>
          <w:sz w:val="20"/>
          <w:szCs w:val="20"/>
        </w:rPr>
        <w:t>Τηλέφωνο: 2810</w:t>
      </w:r>
      <w:r w:rsidRPr="003844F4">
        <w:rPr>
          <w:rFonts w:ascii="Verdana" w:hAnsi="Verdana" w:cs="Arial"/>
          <w:b/>
          <w:bCs/>
          <w:sz w:val="20"/>
          <w:szCs w:val="20"/>
        </w:rPr>
        <w:t xml:space="preserve"> </w:t>
      </w:r>
      <w:r>
        <w:rPr>
          <w:rFonts w:ascii="Verdana" w:hAnsi="Verdana" w:cs="Arial"/>
          <w:b/>
          <w:bCs/>
          <w:sz w:val="20"/>
          <w:szCs w:val="20"/>
        </w:rPr>
        <w:t>302</w:t>
      </w:r>
      <w:r w:rsidRPr="003844F4">
        <w:rPr>
          <w:rFonts w:ascii="Verdana" w:hAnsi="Verdana" w:cs="Arial"/>
          <w:b/>
          <w:bCs/>
          <w:sz w:val="20"/>
          <w:szCs w:val="20"/>
        </w:rPr>
        <w:t xml:space="preserve">440  </w:t>
      </w:r>
      <w:proofErr w:type="spellStart"/>
      <w:r w:rsidRPr="003844F4">
        <w:rPr>
          <w:rFonts w:ascii="Verdana" w:hAnsi="Verdana" w:cs="Arial"/>
          <w:b/>
          <w:bCs/>
          <w:sz w:val="20"/>
          <w:szCs w:val="20"/>
        </w:rPr>
        <w:t>Fax</w:t>
      </w:r>
      <w:proofErr w:type="spellEnd"/>
      <w:r>
        <w:rPr>
          <w:rFonts w:ascii="Verdana" w:hAnsi="Verdana" w:cs="Arial"/>
          <w:b/>
          <w:bCs/>
          <w:sz w:val="20"/>
          <w:szCs w:val="20"/>
        </w:rPr>
        <w:t>: 2810</w:t>
      </w:r>
      <w:r w:rsidRPr="003844F4">
        <w:rPr>
          <w:rFonts w:ascii="Verdana" w:hAnsi="Verdana" w:cs="Arial"/>
          <w:b/>
          <w:bCs/>
          <w:sz w:val="20"/>
          <w:szCs w:val="20"/>
        </w:rPr>
        <w:t xml:space="preserve"> </w:t>
      </w:r>
      <w:r>
        <w:rPr>
          <w:rFonts w:ascii="Verdana" w:hAnsi="Verdana" w:cs="Arial"/>
          <w:b/>
          <w:bCs/>
          <w:sz w:val="20"/>
          <w:szCs w:val="20"/>
        </w:rPr>
        <w:t>302</w:t>
      </w:r>
      <w:r w:rsidRPr="003844F4">
        <w:rPr>
          <w:rFonts w:ascii="Verdana" w:hAnsi="Verdana" w:cs="Arial"/>
          <w:b/>
          <w:bCs/>
          <w:sz w:val="20"/>
          <w:szCs w:val="20"/>
        </w:rPr>
        <w:t>444</w:t>
      </w:r>
    </w:p>
    <w:p w:rsidR="00F82B8A" w:rsidRDefault="005B67B9" w:rsidP="00F82B8A">
      <w:pPr>
        <w:rPr>
          <w:rFonts w:ascii="Arial" w:hAnsi="Arial" w:cs="Arial"/>
          <w:b/>
          <w:sz w:val="26"/>
          <w:szCs w:val="28"/>
          <w:u w:val="single"/>
        </w:rPr>
      </w:pPr>
      <w:r w:rsidRPr="005B67B9">
        <w:rPr>
          <w:rFonts w:ascii="Arial" w:hAnsi="Arial" w:cs="Arial"/>
          <w:noProof/>
          <w:sz w:val="26"/>
        </w:rPr>
        <w:pict>
          <v:line id="_x0000_s1026" style="position:absolute;z-index:251660288" from="9pt,4.6pt" to="423pt,4.6pt" strokeweight="4.5pt">
            <v:stroke linestyle="thinThick"/>
          </v:line>
        </w:pict>
      </w:r>
      <w:r w:rsidR="00F82B8A">
        <w:rPr>
          <w:rFonts w:ascii="Arial" w:hAnsi="Arial" w:cs="Arial"/>
          <w:sz w:val="26"/>
        </w:rPr>
        <w:t xml:space="preserve"> </w:t>
      </w:r>
    </w:p>
    <w:p w:rsidR="00F82B8A" w:rsidRPr="00F82B8A" w:rsidRDefault="00F82B8A" w:rsidP="00F82B8A">
      <w:pPr>
        <w:spacing w:line="240" w:lineRule="auto"/>
        <w:jc w:val="center"/>
        <w:rPr>
          <w:rFonts w:ascii="Verdana" w:hAnsi="Verdana" w:cs="Arial"/>
          <w:b/>
          <w:u w:val="single"/>
          <w:lang w:val="en-US"/>
        </w:rPr>
      </w:pPr>
      <w:r w:rsidRPr="003844F4">
        <w:rPr>
          <w:rFonts w:ascii="Verdana" w:hAnsi="Verdana" w:cs="Arial"/>
          <w:b/>
          <w:u w:val="single"/>
        </w:rPr>
        <w:t>ΔΕΛΤΙΟ</w:t>
      </w:r>
      <w:r w:rsidRPr="00F82B8A">
        <w:rPr>
          <w:rFonts w:ascii="Verdana" w:hAnsi="Verdana" w:cs="Arial"/>
          <w:b/>
          <w:u w:val="single"/>
          <w:lang w:val="en-US"/>
        </w:rPr>
        <w:t xml:space="preserve"> </w:t>
      </w:r>
      <w:r w:rsidRPr="003844F4">
        <w:rPr>
          <w:rFonts w:ascii="Verdana" w:hAnsi="Verdana" w:cs="Arial"/>
          <w:b/>
          <w:u w:val="single"/>
        </w:rPr>
        <w:t>ΤΥΠΟΥ</w:t>
      </w:r>
    </w:p>
    <w:p w:rsidR="00F82B8A" w:rsidRPr="00B1717E" w:rsidRDefault="00F82B8A" w:rsidP="00F82B8A">
      <w:pPr>
        <w:jc w:val="center"/>
        <w:rPr>
          <w:rFonts w:ascii="Verdana" w:hAnsi="Verdana"/>
          <w:b/>
          <w:sz w:val="20"/>
          <w:szCs w:val="20"/>
          <w:lang w:val="en-US"/>
        </w:rPr>
      </w:pPr>
      <w:r>
        <w:rPr>
          <w:rFonts w:ascii="Verdana" w:hAnsi="Verdana"/>
          <w:b/>
          <w:sz w:val="20"/>
          <w:szCs w:val="20"/>
          <w:lang w:val="en-US"/>
        </w:rPr>
        <w:t xml:space="preserve">Horizon2020 - </w:t>
      </w:r>
      <w:r w:rsidRPr="008456DE">
        <w:rPr>
          <w:rFonts w:ascii="Verdana" w:hAnsi="Verdana"/>
          <w:b/>
          <w:sz w:val="20"/>
          <w:szCs w:val="20"/>
          <w:lang w:val="en-US"/>
        </w:rPr>
        <w:t>«CRISS</w:t>
      </w:r>
      <w:r w:rsidRPr="00B1717E">
        <w:rPr>
          <w:rFonts w:ascii="Verdana" w:hAnsi="Verdana"/>
          <w:b/>
          <w:sz w:val="20"/>
          <w:szCs w:val="20"/>
          <w:lang w:val="en-US"/>
        </w:rPr>
        <w:t>»</w:t>
      </w:r>
    </w:p>
    <w:p w:rsidR="004E7BC8" w:rsidRPr="009A0E07" w:rsidRDefault="00B119B5" w:rsidP="00F82B8A">
      <w:pPr>
        <w:pStyle w:val="Web"/>
        <w:spacing w:line="276" w:lineRule="auto"/>
        <w:jc w:val="both"/>
        <w:rPr>
          <w:rFonts w:asciiTheme="minorHAnsi" w:hAnsiTheme="minorHAnsi" w:cs="Arial"/>
          <w:lang w:val="en-US"/>
        </w:rPr>
      </w:pPr>
      <w:r w:rsidRPr="009A0E07">
        <w:rPr>
          <w:rFonts w:asciiTheme="minorHAnsi" w:hAnsiTheme="minorHAnsi" w:cs="Arial"/>
        </w:rPr>
        <w:t>Από</w:t>
      </w:r>
      <w:r w:rsidRPr="009A0E07">
        <w:rPr>
          <w:rFonts w:asciiTheme="minorHAnsi" w:hAnsiTheme="minorHAnsi" w:cs="Arial"/>
          <w:lang w:val="en-US"/>
        </w:rPr>
        <w:t xml:space="preserve"> </w:t>
      </w:r>
      <w:r w:rsidRPr="009A0E07">
        <w:rPr>
          <w:rFonts w:asciiTheme="minorHAnsi" w:hAnsiTheme="minorHAnsi" w:cs="Arial"/>
        </w:rPr>
        <w:t>την</w:t>
      </w:r>
      <w:r w:rsidRPr="009A0E07">
        <w:rPr>
          <w:rFonts w:asciiTheme="minorHAnsi" w:hAnsiTheme="minorHAnsi" w:cs="Arial"/>
          <w:lang w:val="en-US"/>
        </w:rPr>
        <w:t xml:space="preserve"> 1</w:t>
      </w:r>
      <w:r w:rsidRPr="009A0E07">
        <w:rPr>
          <w:rFonts w:asciiTheme="minorHAnsi" w:hAnsiTheme="minorHAnsi" w:cs="Arial"/>
        </w:rPr>
        <w:t>η</w:t>
      </w:r>
      <w:r w:rsidRPr="009A0E07">
        <w:rPr>
          <w:rFonts w:asciiTheme="minorHAnsi" w:hAnsiTheme="minorHAnsi" w:cs="Arial"/>
          <w:lang w:val="en-US"/>
        </w:rPr>
        <w:t xml:space="preserve"> </w:t>
      </w:r>
      <w:r w:rsidRPr="009A0E07">
        <w:rPr>
          <w:rFonts w:asciiTheme="minorHAnsi" w:hAnsiTheme="minorHAnsi" w:cs="Arial"/>
        </w:rPr>
        <w:t>Ιανουαρίου</w:t>
      </w:r>
      <w:r w:rsidRPr="009A0E07">
        <w:rPr>
          <w:rFonts w:asciiTheme="minorHAnsi" w:hAnsiTheme="minorHAnsi" w:cs="Arial"/>
          <w:lang w:val="en-US"/>
        </w:rPr>
        <w:t xml:space="preserve"> 2017, </w:t>
      </w:r>
      <w:r w:rsidRPr="009A0E07">
        <w:rPr>
          <w:rFonts w:asciiTheme="minorHAnsi" w:hAnsiTheme="minorHAnsi" w:cs="Arial"/>
        </w:rPr>
        <w:t>η</w:t>
      </w:r>
      <w:r w:rsidRPr="009A0E07">
        <w:rPr>
          <w:rFonts w:asciiTheme="minorHAnsi" w:hAnsiTheme="minorHAnsi" w:cs="Arial"/>
          <w:lang w:val="en-US"/>
        </w:rPr>
        <w:t xml:space="preserve"> </w:t>
      </w:r>
      <w:r w:rsidRPr="009A0E07">
        <w:rPr>
          <w:rFonts w:asciiTheme="minorHAnsi" w:hAnsiTheme="minorHAnsi" w:cs="Arial"/>
        </w:rPr>
        <w:t>Περιφερειακή</w:t>
      </w:r>
      <w:r w:rsidRPr="009A0E07">
        <w:rPr>
          <w:rFonts w:asciiTheme="minorHAnsi" w:hAnsiTheme="minorHAnsi" w:cs="Arial"/>
          <w:lang w:val="en-US"/>
        </w:rPr>
        <w:t xml:space="preserve"> </w:t>
      </w:r>
      <w:r w:rsidRPr="009A0E07">
        <w:rPr>
          <w:rFonts w:asciiTheme="minorHAnsi" w:hAnsiTheme="minorHAnsi" w:cs="Arial"/>
        </w:rPr>
        <w:t>Δ</w:t>
      </w:r>
      <w:r w:rsidR="00F82B8A" w:rsidRPr="009A0E07">
        <w:rPr>
          <w:rFonts w:asciiTheme="minorHAnsi" w:hAnsiTheme="minorHAnsi" w:cs="Arial"/>
        </w:rPr>
        <w:t>ιεύθυ</w:t>
      </w:r>
      <w:r w:rsidRPr="009A0E07">
        <w:rPr>
          <w:rFonts w:asciiTheme="minorHAnsi" w:hAnsiTheme="minorHAnsi" w:cs="Arial"/>
        </w:rPr>
        <w:t>νση</w:t>
      </w:r>
      <w:r w:rsidRPr="009A0E07">
        <w:rPr>
          <w:rFonts w:asciiTheme="minorHAnsi" w:hAnsiTheme="minorHAnsi" w:cs="Arial"/>
          <w:lang w:val="en-US"/>
        </w:rPr>
        <w:t xml:space="preserve"> </w:t>
      </w:r>
      <w:r w:rsidRPr="009A0E07">
        <w:rPr>
          <w:rFonts w:asciiTheme="minorHAnsi" w:hAnsiTheme="minorHAnsi" w:cs="Arial"/>
        </w:rPr>
        <w:t>Εκπαίδευσης</w:t>
      </w:r>
      <w:r w:rsidRPr="009A0E07">
        <w:rPr>
          <w:rFonts w:asciiTheme="minorHAnsi" w:hAnsiTheme="minorHAnsi" w:cs="Arial"/>
          <w:lang w:val="en-US"/>
        </w:rPr>
        <w:t xml:space="preserve"> </w:t>
      </w:r>
      <w:r w:rsidRPr="009A0E07">
        <w:rPr>
          <w:rFonts w:asciiTheme="minorHAnsi" w:hAnsiTheme="minorHAnsi" w:cs="Arial"/>
        </w:rPr>
        <w:t>Κρήτης</w:t>
      </w:r>
      <w:r w:rsidRPr="009A0E07">
        <w:rPr>
          <w:rFonts w:asciiTheme="minorHAnsi" w:hAnsiTheme="minorHAnsi" w:cs="Arial"/>
          <w:lang w:val="en-US"/>
        </w:rPr>
        <w:t xml:space="preserve">, </w:t>
      </w:r>
      <w:r w:rsidRPr="009A0E07">
        <w:rPr>
          <w:rFonts w:asciiTheme="minorHAnsi" w:hAnsiTheme="minorHAnsi" w:cs="Arial"/>
        </w:rPr>
        <w:t>συμμετέχει</w:t>
      </w:r>
      <w:r w:rsidRPr="009A0E07">
        <w:rPr>
          <w:rFonts w:asciiTheme="minorHAnsi" w:hAnsiTheme="minorHAnsi" w:cs="Arial"/>
          <w:lang w:val="en-US"/>
        </w:rPr>
        <w:t xml:space="preserve"> </w:t>
      </w:r>
      <w:r w:rsidRPr="009A0E07">
        <w:rPr>
          <w:rFonts w:asciiTheme="minorHAnsi" w:hAnsiTheme="minorHAnsi" w:cs="Arial"/>
        </w:rPr>
        <w:t>στο</w:t>
      </w:r>
      <w:r w:rsidRPr="009A0E07">
        <w:rPr>
          <w:rFonts w:asciiTheme="minorHAnsi" w:hAnsiTheme="minorHAnsi" w:cs="Arial"/>
          <w:lang w:val="en-US"/>
        </w:rPr>
        <w:t xml:space="preserve"> </w:t>
      </w:r>
      <w:r w:rsidRPr="009A0E07">
        <w:rPr>
          <w:rFonts w:asciiTheme="minorHAnsi" w:hAnsiTheme="minorHAnsi" w:cs="Arial"/>
        </w:rPr>
        <w:t>ευρωπαϊκό</w:t>
      </w:r>
      <w:r w:rsidRPr="009A0E07">
        <w:rPr>
          <w:rFonts w:asciiTheme="minorHAnsi" w:hAnsiTheme="minorHAnsi" w:cs="Arial"/>
          <w:lang w:val="en-US"/>
        </w:rPr>
        <w:t xml:space="preserve"> </w:t>
      </w:r>
      <w:r w:rsidRPr="009A0E07">
        <w:rPr>
          <w:rFonts w:asciiTheme="minorHAnsi" w:hAnsiTheme="minorHAnsi" w:cs="Arial"/>
        </w:rPr>
        <w:t>έργο</w:t>
      </w:r>
      <w:r w:rsidRPr="009A0E07">
        <w:rPr>
          <w:rFonts w:asciiTheme="minorHAnsi" w:hAnsiTheme="minorHAnsi" w:cs="Arial"/>
          <w:lang w:val="en-US"/>
        </w:rPr>
        <w:t xml:space="preserve"> Horizon 2020 </w:t>
      </w:r>
      <w:r w:rsidRPr="009A0E07">
        <w:rPr>
          <w:rFonts w:asciiTheme="minorHAnsi" w:hAnsiTheme="minorHAnsi" w:cs="Arial"/>
        </w:rPr>
        <w:t>με</w:t>
      </w:r>
      <w:r w:rsidRPr="009A0E07">
        <w:rPr>
          <w:rFonts w:asciiTheme="minorHAnsi" w:hAnsiTheme="minorHAnsi" w:cs="Arial"/>
          <w:lang w:val="en-US"/>
        </w:rPr>
        <w:t xml:space="preserve"> </w:t>
      </w:r>
      <w:r w:rsidRPr="009A0E07">
        <w:rPr>
          <w:rFonts w:asciiTheme="minorHAnsi" w:hAnsiTheme="minorHAnsi" w:cs="Arial"/>
        </w:rPr>
        <w:t>τίτλο</w:t>
      </w:r>
      <w:r w:rsidRPr="009A0E07">
        <w:rPr>
          <w:rFonts w:asciiTheme="minorHAnsi" w:hAnsiTheme="minorHAnsi" w:cs="Arial"/>
          <w:lang w:val="en-US"/>
        </w:rPr>
        <w:t xml:space="preserve"> «Demonstration of a scalable and cost-effective cloud-based digital learning infrastructure through the Certification of digital competences in primary and secondary schools»</w:t>
      </w:r>
      <w:r w:rsidR="00F82B8A" w:rsidRPr="009A0E07">
        <w:rPr>
          <w:rFonts w:asciiTheme="minorHAnsi" w:hAnsiTheme="minorHAnsi" w:cs="Arial"/>
          <w:lang w:val="en-US"/>
        </w:rPr>
        <w:t xml:space="preserve"> </w:t>
      </w:r>
      <w:r w:rsidR="00F82B8A" w:rsidRPr="009A0E07">
        <w:rPr>
          <w:rFonts w:asciiTheme="minorHAnsi" w:hAnsiTheme="minorHAnsi" w:cs="Arial"/>
        </w:rPr>
        <w:t>και</w:t>
      </w:r>
      <w:r w:rsidR="00F82B8A" w:rsidRPr="009A0E07">
        <w:rPr>
          <w:rFonts w:asciiTheme="minorHAnsi" w:hAnsiTheme="minorHAnsi" w:cs="Arial"/>
          <w:lang w:val="en-US"/>
        </w:rPr>
        <w:t xml:space="preserve"> </w:t>
      </w:r>
      <w:r w:rsidR="00F82B8A" w:rsidRPr="009A0E07">
        <w:rPr>
          <w:rFonts w:asciiTheme="minorHAnsi" w:hAnsiTheme="minorHAnsi" w:cs="Arial"/>
        </w:rPr>
        <w:t>ακρώνυμο</w:t>
      </w:r>
      <w:r w:rsidR="00F82B8A" w:rsidRPr="009A0E07">
        <w:rPr>
          <w:rFonts w:asciiTheme="minorHAnsi" w:hAnsiTheme="minorHAnsi" w:cs="Arial"/>
          <w:lang w:val="en-US"/>
        </w:rPr>
        <w:t xml:space="preserve"> «CRISS»</w:t>
      </w:r>
      <w:r w:rsidRPr="009A0E07">
        <w:rPr>
          <w:rFonts w:asciiTheme="minorHAnsi" w:hAnsiTheme="minorHAnsi" w:cs="Arial"/>
          <w:lang w:val="en-US"/>
        </w:rPr>
        <w:t>.</w:t>
      </w:r>
    </w:p>
    <w:p w:rsidR="004E7BC8" w:rsidRDefault="004E7BC8" w:rsidP="00F82B8A">
      <w:pPr>
        <w:pStyle w:val="Web"/>
        <w:spacing w:line="276" w:lineRule="auto"/>
        <w:jc w:val="both"/>
        <w:rPr>
          <w:rFonts w:asciiTheme="minorHAnsi" w:hAnsiTheme="minorHAnsi" w:cs="Arial"/>
          <w:noProof/>
        </w:rPr>
      </w:pPr>
      <w:r w:rsidRPr="009A0E07">
        <w:rPr>
          <w:rFonts w:asciiTheme="minorHAnsi" w:hAnsiTheme="minorHAnsi" w:cs="Arial"/>
        </w:rPr>
        <w:t xml:space="preserve">Το πρόγραμμα Horizon2020 είναι το </w:t>
      </w:r>
      <w:r w:rsidR="00B119B5" w:rsidRPr="009A0E07">
        <w:rPr>
          <w:rFonts w:asciiTheme="minorHAnsi" w:hAnsiTheme="minorHAnsi" w:cs="Arial"/>
        </w:rPr>
        <w:t>μεγαλύτερο ευρωπαϊκό</w:t>
      </w:r>
      <w:r w:rsidRPr="009A0E07">
        <w:rPr>
          <w:rFonts w:asciiTheme="minorHAnsi" w:hAnsiTheme="minorHAnsi" w:cs="Arial"/>
        </w:rPr>
        <w:t xml:space="preserve"> πλαίσιο της ΕΕ για την Έρευνα και την Καινοτομία που </w:t>
      </w:r>
      <w:r w:rsidR="00B119B5" w:rsidRPr="009A0E07">
        <w:rPr>
          <w:rFonts w:asciiTheme="minorHAnsi" w:hAnsiTheme="minorHAnsi" w:cs="Arial"/>
        </w:rPr>
        <w:t>καλύπτ</w:t>
      </w:r>
      <w:r w:rsidRPr="009A0E07">
        <w:rPr>
          <w:rFonts w:asciiTheme="minorHAnsi" w:hAnsiTheme="minorHAnsi" w:cs="Arial"/>
        </w:rPr>
        <w:t xml:space="preserve">ει την </w:t>
      </w:r>
      <w:r w:rsidR="00BB35A4" w:rsidRPr="009A0E07">
        <w:rPr>
          <w:rFonts w:asciiTheme="minorHAnsi" w:hAnsiTheme="minorHAnsi" w:cs="Arial"/>
        </w:rPr>
        <w:t xml:space="preserve">περίοδο 2014-2020. </w:t>
      </w:r>
      <w:r w:rsidRPr="009A0E07">
        <w:rPr>
          <w:rFonts w:asciiTheme="minorHAnsi" w:hAnsiTheme="minorHAnsi" w:cs="Arial"/>
        </w:rPr>
        <w:t>Το πρόγραμμα υποστηρίζει τη στρατηγική "Ευρώπη 2020" που αναδεικνύει την έρευνα και την καινοτομία ως κεντρικούς μοχλούς για την έξυπνη, βιώσιμη και ολοκληρωμένη ανάπτυξη, στοχεύοντας παράλληλα στην αποτελεσματική αντιμετώπιση σημαντικών κοινωνικών προκλήσεων.</w:t>
      </w:r>
      <w:r w:rsidR="00EA1E9D" w:rsidRPr="00EA1E9D">
        <w:rPr>
          <w:rFonts w:asciiTheme="minorHAnsi" w:hAnsiTheme="minorHAnsi" w:cs="Arial"/>
          <w:noProof/>
        </w:rPr>
        <w:t xml:space="preserve"> </w:t>
      </w:r>
    </w:p>
    <w:p w:rsidR="00120941" w:rsidRDefault="00120941" w:rsidP="00F82B8A">
      <w:pPr>
        <w:pStyle w:val="Web"/>
        <w:spacing w:line="276" w:lineRule="auto"/>
        <w:jc w:val="both"/>
        <w:rPr>
          <w:rFonts w:asciiTheme="minorHAnsi" w:hAnsiTheme="minorHAnsi" w:cs="Arial"/>
          <w:noProof/>
        </w:rPr>
      </w:pPr>
      <w:r>
        <w:rPr>
          <w:rFonts w:asciiTheme="minorHAnsi" w:hAnsiTheme="minorHAnsi" w:cs="Arial"/>
          <w:noProof/>
        </w:rPr>
        <w:drawing>
          <wp:inline distT="0" distB="0" distL="0" distR="0">
            <wp:extent cx="5274310" cy="3206115"/>
            <wp:effectExtent l="19050" t="0" r="2540" b="0"/>
            <wp:docPr id="3" name="2 - Εικόνα" descr="lond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don2.jpg"/>
                    <pic:cNvPicPr/>
                  </pic:nvPicPr>
                  <pic:blipFill>
                    <a:blip r:embed="rId5"/>
                    <a:stretch>
                      <a:fillRect/>
                    </a:stretch>
                  </pic:blipFill>
                  <pic:spPr>
                    <a:xfrm>
                      <a:off x="0" y="0"/>
                      <a:ext cx="5274310" cy="3206115"/>
                    </a:xfrm>
                    <a:prstGeom prst="rect">
                      <a:avLst/>
                    </a:prstGeom>
                  </pic:spPr>
                </pic:pic>
              </a:graphicData>
            </a:graphic>
          </wp:inline>
        </w:drawing>
      </w:r>
    </w:p>
    <w:p w:rsidR="00120941" w:rsidRDefault="00120941" w:rsidP="00F82B8A">
      <w:pPr>
        <w:pStyle w:val="Web"/>
        <w:spacing w:line="276" w:lineRule="auto"/>
        <w:jc w:val="both"/>
        <w:rPr>
          <w:rFonts w:asciiTheme="minorHAnsi" w:hAnsiTheme="minorHAnsi" w:cs="Arial"/>
        </w:rPr>
      </w:pPr>
    </w:p>
    <w:p w:rsidR="00120941" w:rsidRDefault="00F82B8A" w:rsidP="00F82B8A">
      <w:pPr>
        <w:pStyle w:val="Web"/>
        <w:spacing w:line="276" w:lineRule="auto"/>
        <w:jc w:val="both"/>
        <w:rPr>
          <w:rFonts w:asciiTheme="minorHAnsi" w:hAnsiTheme="minorHAnsi" w:cs="Arial"/>
        </w:rPr>
      </w:pPr>
      <w:r w:rsidRPr="009A0E07">
        <w:rPr>
          <w:rFonts w:asciiTheme="minorHAnsi" w:hAnsiTheme="minorHAnsi" w:cs="Arial"/>
        </w:rPr>
        <w:lastRenderedPageBreak/>
        <w:t>Το έργο  CRISS</w:t>
      </w:r>
      <w:r w:rsidR="00BB35A4" w:rsidRPr="009A0E07">
        <w:rPr>
          <w:rFonts w:asciiTheme="minorHAnsi" w:hAnsiTheme="minorHAnsi" w:cs="Arial"/>
        </w:rPr>
        <w:t>, θα διαρκέσει ως την 31 Δεκεμβρίου 2019 (3 έτη) και</w:t>
      </w:r>
      <w:r w:rsidR="00B119B5" w:rsidRPr="009A0E07">
        <w:rPr>
          <w:rFonts w:asciiTheme="minorHAnsi" w:hAnsiTheme="minorHAnsi" w:cs="Arial"/>
        </w:rPr>
        <w:t xml:space="preserve"> </w:t>
      </w:r>
      <w:r w:rsidR="007C6626" w:rsidRPr="009A0E07">
        <w:rPr>
          <w:rFonts w:asciiTheme="minorHAnsi" w:hAnsiTheme="minorHAnsi" w:cs="Arial"/>
        </w:rPr>
        <w:t xml:space="preserve">συμμετέχουν 15 συνολικά εταίροι </w:t>
      </w:r>
      <w:r w:rsidRPr="009A0E07">
        <w:rPr>
          <w:rFonts w:asciiTheme="minorHAnsi" w:hAnsiTheme="minorHAnsi" w:cs="Arial"/>
        </w:rPr>
        <w:t>από 9 διαφορετικές ευρωπαϊκές χώρες</w:t>
      </w:r>
      <w:r w:rsidR="00E77252">
        <w:rPr>
          <w:rFonts w:asciiTheme="minorHAnsi" w:hAnsiTheme="minorHAnsi" w:cs="Arial"/>
        </w:rPr>
        <w:t xml:space="preserve"> (Ερευνητικά Κέντρα, Πανεπιστημιακά Ιδρύματα, Δημόσιοι Φορείς)</w:t>
      </w:r>
      <w:r w:rsidRPr="009A0E07">
        <w:rPr>
          <w:rFonts w:asciiTheme="minorHAnsi" w:hAnsiTheme="minorHAnsi" w:cs="Arial"/>
        </w:rPr>
        <w:t xml:space="preserve">, μεταξύ των οποίων και η Περιφερειακή Διεύθυνση Εκπαίδευσης Κρήτης, ως μοναδικός εταίρος από την Ελλάδα. Αξίζει να σημειωθεί ότι είναι η πρώτη φορά που Περιφερειακή Διεύθυνση Εκπαίδευσης από την Ελλάδα συμμετέχει σε πρόγραμμα Horizon2020. Το συγκριμένο έργο έχει </w:t>
      </w:r>
      <w:r w:rsidR="00B119B5" w:rsidRPr="009A0E07">
        <w:rPr>
          <w:rFonts w:asciiTheme="minorHAnsi" w:hAnsiTheme="minorHAnsi" w:cs="Arial"/>
        </w:rPr>
        <w:t xml:space="preserve">ως </w:t>
      </w:r>
      <w:r w:rsidR="00BB35A4" w:rsidRPr="009A0E07">
        <w:rPr>
          <w:rFonts w:asciiTheme="minorHAnsi" w:hAnsiTheme="minorHAnsi" w:cs="Arial"/>
        </w:rPr>
        <w:t xml:space="preserve">στόχο την παραγωγή ενός οικοσυστήματος ψηφιακής μάθησης σε τεχνολογίες νέφους (cloud-based) το οποίο θα προσφέρει στους εκπαιδευτικούς και τους μαθητές ένα καινοτόμο και </w:t>
      </w:r>
      <w:r w:rsidR="007C6626" w:rsidRPr="009A0E07">
        <w:rPr>
          <w:rFonts w:asciiTheme="minorHAnsi" w:hAnsiTheme="minorHAnsi" w:cs="Arial"/>
        </w:rPr>
        <w:t>πρωτοποριακό</w:t>
      </w:r>
      <w:r w:rsidR="00BB35A4" w:rsidRPr="009A0E07">
        <w:rPr>
          <w:rFonts w:asciiTheme="minorHAnsi" w:hAnsiTheme="minorHAnsi" w:cs="Arial"/>
        </w:rPr>
        <w:t xml:space="preserve"> περιβάλλον για την απόκτηση, αξιολόγηση και πιστοποίηση των ψηφιακών δεξιοτήτων </w:t>
      </w:r>
      <w:r w:rsidR="007C6626" w:rsidRPr="009A0E07">
        <w:rPr>
          <w:rFonts w:asciiTheme="minorHAnsi" w:hAnsiTheme="minorHAnsi" w:cs="Arial"/>
        </w:rPr>
        <w:t>τους. Η πιλοτική εφαρμογή αυτού του περιβάλλοντος</w:t>
      </w:r>
      <w:r w:rsidR="00E77252" w:rsidRPr="00E77252">
        <w:rPr>
          <w:rFonts w:asciiTheme="minorHAnsi" w:hAnsiTheme="minorHAnsi" w:cs="Arial"/>
        </w:rPr>
        <w:t xml:space="preserve"> </w:t>
      </w:r>
      <w:r w:rsidR="00E77252">
        <w:rPr>
          <w:rFonts w:asciiTheme="minorHAnsi" w:hAnsiTheme="minorHAnsi" w:cs="Arial"/>
        </w:rPr>
        <w:t>θα</w:t>
      </w:r>
      <w:r w:rsidR="007C6626" w:rsidRPr="009A0E07">
        <w:rPr>
          <w:rFonts w:asciiTheme="minorHAnsi" w:hAnsiTheme="minorHAnsi" w:cs="Arial"/>
        </w:rPr>
        <w:t xml:space="preserve"> είναι μεγάλης κλίμακας με περισσότερα από 490 σχολεία, 25.400 μαθητές και 2.290 εκπαιδευτικούς σε ολόκληρη την Ευρώπη. </w:t>
      </w:r>
    </w:p>
    <w:p w:rsidR="00B119B5" w:rsidRDefault="00120941" w:rsidP="00F82B8A">
      <w:pPr>
        <w:pStyle w:val="Web"/>
        <w:spacing w:line="276" w:lineRule="auto"/>
        <w:jc w:val="both"/>
        <w:rPr>
          <w:rFonts w:asciiTheme="minorHAnsi" w:hAnsiTheme="minorHAnsi" w:cs="Arial"/>
        </w:rPr>
      </w:pPr>
      <w:r>
        <w:rPr>
          <w:rFonts w:asciiTheme="minorHAnsi" w:hAnsiTheme="minorHAnsi" w:cs="Arial"/>
          <w:noProof/>
        </w:rPr>
        <w:drawing>
          <wp:inline distT="0" distB="0" distL="0" distR="0">
            <wp:extent cx="5270076" cy="3381375"/>
            <wp:effectExtent l="19050" t="0" r="6774" b="0"/>
            <wp:docPr id="4" name="1 - Εικόνα" descr="lond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don1.jpg"/>
                    <pic:cNvPicPr/>
                  </pic:nvPicPr>
                  <pic:blipFill>
                    <a:blip r:embed="rId6" cstate="print"/>
                    <a:stretch>
                      <a:fillRect/>
                    </a:stretch>
                  </pic:blipFill>
                  <pic:spPr>
                    <a:xfrm>
                      <a:off x="0" y="0"/>
                      <a:ext cx="5274310" cy="3384091"/>
                    </a:xfrm>
                    <a:prstGeom prst="rect">
                      <a:avLst/>
                    </a:prstGeom>
                  </pic:spPr>
                </pic:pic>
              </a:graphicData>
            </a:graphic>
          </wp:inline>
        </w:drawing>
      </w:r>
    </w:p>
    <w:p w:rsidR="007C6626" w:rsidRDefault="007C6626" w:rsidP="007C6626">
      <w:pPr>
        <w:pStyle w:val="Web"/>
        <w:spacing w:line="276" w:lineRule="auto"/>
        <w:jc w:val="both"/>
        <w:rPr>
          <w:rFonts w:asciiTheme="minorHAnsi" w:hAnsiTheme="minorHAnsi" w:cs="Arial"/>
        </w:rPr>
      </w:pPr>
      <w:r w:rsidRPr="009A0E07">
        <w:rPr>
          <w:rFonts w:asciiTheme="minorHAnsi" w:hAnsiTheme="minorHAnsi" w:cs="Arial"/>
        </w:rPr>
        <w:t>Στο πλαίσιο του προγράμματος πραγματοποιήθηκε</w:t>
      </w:r>
      <w:r w:rsidR="00F82B8A" w:rsidRPr="009A0E07">
        <w:rPr>
          <w:rFonts w:asciiTheme="minorHAnsi" w:hAnsiTheme="minorHAnsi" w:cs="Arial"/>
        </w:rPr>
        <w:t xml:space="preserve"> από </w:t>
      </w:r>
      <w:r w:rsidR="004753BA" w:rsidRPr="004753BA">
        <w:rPr>
          <w:rFonts w:asciiTheme="minorHAnsi" w:hAnsiTheme="minorHAnsi" w:cs="Arial"/>
        </w:rPr>
        <w:t>3</w:t>
      </w:r>
      <w:r w:rsidR="00F82B8A" w:rsidRPr="009A0E07">
        <w:rPr>
          <w:rFonts w:asciiTheme="minorHAnsi" w:hAnsiTheme="minorHAnsi" w:cs="Arial"/>
        </w:rPr>
        <w:t xml:space="preserve"> έως </w:t>
      </w:r>
      <w:r w:rsidR="004753BA" w:rsidRPr="004753BA">
        <w:rPr>
          <w:rFonts w:asciiTheme="minorHAnsi" w:hAnsiTheme="minorHAnsi" w:cs="Arial"/>
        </w:rPr>
        <w:t>6</w:t>
      </w:r>
      <w:r w:rsidR="00F82B8A" w:rsidRPr="009A0E07">
        <w:rPr>
          <w:rFonts w:asciiTheme="minorHAnsi" w:hAnsiTheme="minorHAnsi" w:cs="Arial"/>
        </w:rPr>
        <w:t xml:space="preserve"> </w:t>
      </w:r>
      <w:r w:rsidR="004753BA">
        <w:rPr>
          <w:rFonts w:asciiTheme="minorHAnsi" w:hAnsiTheme="minorHAnsi" w:cs="Arial"/>
        </w:rPr>
        <w:t>Ιουλίου</w:t>
      </w:r>
      <w:r w:rsidRPr="009A0E07">
        <w:rPr>
          <w:rFonts w:asciiTheme="minorHAnsi" w:hAnsiTheme="minorHAnsi" w:cs="Arial"/>
        </w:rPr>
        <w:t xml:space="preserve"> η </w:t>
      </w:r>
      <w:r w:rsidR="004753BA">
        <w:rPr>
          <w:rFonts w:asciiTheme="minorHAnsi" w:hAnsiTheme="minorHAnsi" w:cs="Arial"/>
        </w:rPr>
        <w:t>δεύτερη</w:t>
      </w:r>
      <w:r w:rsidRPr="009A0E07">
        <w:rPr>
          <w:rFonts w:asciiTheme="minorHAnsi" w:hAnsiTheme="minorHAnsi" w:cs="Arial"/>
        </w:rPr>
        <w:t xml:space="preserve"> διακρατική συνάντηση </w:t>
      </w:r>
      <w:r w:rsidR="008456DE" w:rsidRPr="009A0E07">
        <w:rPr>
          <w:rFonts w:asciiTheme="minorHAnsi" w:hAnsiTheme="minorHAnsi" w:cs="Arial"/>
        </w:rPr>
        <w:t xml:space="preserve">εργασίας </w:t>
      </w:r>
      <w:r w:rsidR="004753BA">
        <w:rPr>
          <w:rFonts w:asciiTheme="minorHAnsi" w:hAnsiTheme="minorHAnsi" w:cs="Arial"/>
        </w:rPr>
        <w:t>στο Λονδίνο</w:t>
      </w:r>
      <w:r w:rsidR="005B661E" w:rsidRPr="005B661E">
        <w:rPr>
          <w:rFonts w:asciiTheme="minorHAnsi" w:hAnsiTheme="minorHAnsi" w:cs="Arial"/>
        </w:rPr>
        <w:t xml:space="preserve"> </w:t>
      </w:r>
      <w:r w:rsidR="005B661E">
        <w:rPr>
          <w:rFonts w:asciiTheme="minorHAnsi" w:hAnsiTheme="minorHAnsi" w:cs="Arial"/>
        </w:rPr>
        <w:t xml:space="preserve">και συγκεκριμένα στο </w:t>
      </w:r>
      <w:r w:rsidR="005B661E" w:rsidRPr="005B661E">
        <w:rPr>
          <w:rFonts w:asciiTheme="minorHAnsi" w:hAnsiTheme="minorHAnsi" w:cs="Arial"/>
          <w:i/>
          <w:iCs/>
        </w:rPr>
        <w:t>UCL</w:t>
      </w:r>
      <w:r w:rsidR="005B661E" w:rsidRPr="005B661E">
        <w:rPr>
          <w:rFonts w:asciiTheme="minorHAnsi" w:hAnsiTheme="minorHAnsi" w:cs="Arial"/>
        </w:rPr>
        <w:t xml:space="preserve"> (</w:t>
      </w:r>
      <w:proofErr w:type="spellStart"/>
      <w:r w:rsidR="005B661E" w:rsidRPr="005B661E">
        <w:rPr>
          <w:rFonts w:asciiTheme="minorHAnsi" w:hAnsiTheme="minorHAnsi" w:cs="Arial"/>
          <w:i/>
          <w:iCs/>
        </w:rPr>
        <w:t>University</w:t>
      </w:r>
      <w:proofErr w:type="spellEnd"/>
      <w:r w:rsidR="005B661E" w:rsidRPr="005B661E">
        <w:rPr>
          <w:rFonts w:asciiTheme="minorHAnsi" w:hAnsiTheme="minorHAnsi" w:cs="Arial"/>
          <w:i/>
          <w:iCs/>
        </w:rPr>
        <w:t xml:space="preserve"> </w:t>
      </w:r>
      <w:proofErr w:type="spellStart"/>
      <w:r w:rsidR="005B661E" w:rsidRPr="005B661E">
        <w:rPr>
          <w:rFonts w:asciiTheme="minorHAnsi" w:hAnsiTheme="minorHAnsi" w:cs="Arial"/>
          <w:i/>
          <w:iCs/>
        </w:rPr>
        <w:t>College</w:t>
      </w:r>
      <w:proofErr w:type="spellEnd"/>
      <w:r w:rsidR="005B661E" w:rsidRPr="005B661E">
        <w:rPr>
          <w:rFonts w:asciiTheme="minorHAnsi" w:hAnsiTheme="minorHAnsi" w:cs="Arial"/>
          <w:i/>
          <w:iCs/>
        </w:rPr>
        <w:t xml:space="preserve"> </w:t>
      </w:r>
      <w:proofErr w:type="spellStart"/>
      <w:r w:rsidR="005B661E" w:rsidRPr="005B661E">
        <w:rPr>
          <w:rFonts w:asciiTheme="minorHAnsi" w:hAnsiTheme="minorHAnsi" w:cs="Arial"/>
          <w:i/>
          <w:iCs/>
        </w:rPr>
        <w:t>London</w:t>
      </w:r>
      <w:proofErr w:type="spellEnd"/>
      <w:r w:rsidR="005B661E" w:rsidRPr="005B661E">
        <w:rPr>
          <w:rFonts w:asciiTheme="minorHAnsi" w:hAnsiTheme="minorHAnsi" w:cs="Arial"/>
        </w:rPr>
        <w:t>)</w:t>
      </w:r>
      <w:r w:rsidR="005B661E">
        <w:rPr>
          <w:rStyle w:val="st"/>
        </w:rPr>
        <w:t xml:space="preserve"> που είναι ένας από τους εταίρους του έργου. </w:t>
      </w:r>
      <w:r w:rsidRPr="009A0E07">
        <w:rPr>
          <w:rFonts w:asciiTheme="minorHAnsi" w:hAnsiTheme="minorHAnsi" w:cs="Arial"/>
        </w:rPr>
        <w:t xml:space="preserve"> </w:t>
      </w:r>
      <w:r w:rsidR="005B661E">
        <w:rPr>
          <w:rFonts w:asciiTheme="minorHAnsi" w:hAnsiTheme="minorHAnsi" w:cs="Arial"/>
        </w:rPr>
        <w:t>Στη συνάντηση αυτή</w:t>
      </w:r>
      <w:r w:rsidRPr="009A0E07">
        <w:rPr>
          <w:rFonts w:asciiTheme="minorHAnsi" w:hAnsiTheme="minorHAnsi" w:cs="Arial"/>
        </w:rPr>
        <w:t xml:space="preserve"> </w:t>
      </w:r>
      <w:r w:rsidR="004753BA">
        <w:rPr>
          <w:rFonts w:asciiTheme="minorHAnsi" w:hAnsiTheme="minorHAnsi" w:cs="Arial"/>
        </w:rPr>
        <w:t>συζητήθηκε το θεωρητικό πλαίσιο, η πολιτική δημοσιοποίησης του έργου, η πιλοτική εφαρμογή στα σχολεία των εταίρων-χωρών καθώς και άλλα διαχειριστικά θέματα</w:t>
      </w:r>
      <w:r w:rsidRPr="009A0E07">
        <w:rPr>
          <w:rFonts w:asciiTheme="minorHAnsi" w:hAnsiTheme="minorHAnsi" w:cs="Arial"/>
        </w:rPr>
        <w:t xml:space="preserve">. </w:t>
      </w:r>
      <w:r w:rsidR="008456DE" w:rsidRPr="009A0E07">
        <w:rPr>
          <w:rFonts w:asciiTheme="minorHAnsi" w:hAnsiTheme="minorHAnsi" w:cs="Arial"/>
        </w:rPr>
        <w:t xml:space="preserve">Στη συνάντηση αυτή συμμετείχαν εκ μέρους της Περιφερειακής Διεύθυνσης Εκπαίδευσης Κρήτης, </w:t>
      </w:r>
      <w:r w:rsidR="004753BA">
        <w:rPr>
          <w:rFonts w:asciiTheme="minorHAnsi" w:hAnsiTheme="minorHAnsi" w:cs="Arial"/>
        </w:rPr>
        <w:t xml:space="preserve">ο Περιφερειακός Διευθυντής κος Τερζάκης Γεώργιος, </w:t>
      </w:r>
      <w:r w:rsidR="00E77252" w:rsidRPr="00E77252">
        <w:rPr>
          <w:rFonts w:asciiTheme="minorHAnsi" w:hAnsiTheme="minorHAnsi" w:cs="Arial"/>
        </w:rPr>
        <w:t>η Προϊσταμένη του Τμήματος Διοικητικών</w:t>
      </w:r>
      <w:r w:rsidR="007E08BF">
        <w:rPr>
          <w:rFonts w:asciiTheme="minorHAnsi" w:hAnsiTheme="minorHAnsi" w:cs="Arial"/>
        </w:rPr>
        <w:t xml:space="preserve"> </w:t>
      </w:r>
      <w:r w:rsidR="00E77252">
        <w:rPr>
          <w:rFonts w:asciiTheme="minorHAnsi" w:hAnsiTheme="minorHAnsi" w:cs="Arial"/>
        </w:rPr>
        <w:t xml:space="preserve">Υποθέσεων, Ανδρεαδάκη </w:t>
      </w:r>
      <w:proofErr w:type="spellStart"/>
      <w:r w:rsidR="00E77252">
        <w:rPr>
          <w:rFonts w:asciiTheme="minorHAnsi" w:hAnsiTheme="minorHAnsi" w:cs="Arial"/>
        </w:rPr>
        <w:t>Βάλια</w:t>
      </w:r>
      <w:proofErr w:type="spellEnd"/>
      <w:r w:rsidR="00E77252">
        <w:rPr>
          <w:rFonts w:asciiTheme="minorHAnsi" w:hAnsiTheme="minorHAnsi" w:cs="Arial"/>
        </w:rPr>
        <w:t xml:space="preserve">, ο </w:t>
      </w:r>
      <w:r w:rsidR="00E77252" w:rsidRPr="00E77252">
        <w:rPr>
          <w:rFonts w:asciiTheme="minorHAnsi" w:hAnsiTheme="minorHAnsi" w:cs="Arial"/>
        </w:rPr>
        <w:t>Σχολικός</w:t>
      </w:r>
      <w:r w:rsidR="00E77252">
        <w:rPr>
          <w:rFonts w:asciiTheme="minorHAnsi" w:hAnsiTheme="minorHAnsi" w:cs="Arial"/>
        </w:rPr>
        <w:t xml:space="preserve"> </w:t>
      </w:r>
      <w:r w:rsidR="00E77252" w:rsidRPr="00E77252">
        <w:rPr>
          <w:rFonts w:asciiTheme="minorHAnsi" w:hAnsiTheme="minorHAnsi" w:cs="Arial"/>
        </w:rPr>
        <w:t>Σύμβουλος Π</w:t>
      </w:r>
      <w:r w:rsidR="004753BA">
        <w:rPr>
          <w:rFonts w:asciiTheme="minorHAnsi" w:hAnsiTheme="minorHAnsi" w:cs="Arial"/>
        </w:rPr>
        <w:t xml:space="preserve">ληροφορικής </w:t>
      </w:r>
      <w:proofErr w:type="spellStart"/>
      <w:r w:rsidR="004753BA">
        <w:rPr>
          <w:rFonts w:asciiTheme="minorHAnsi" w:hAnsiTheme="minorHAnsi" w:cs="Arial"/>
        </w:rPr>
        <w:t>Πανσεληνάς</w:t>
      </w:r>
      <w:proofErr w:type="spellEnd"/>
      <w:r w:rsidR="004753BA">
        <w:rPr>
          <w:rFonts w:asciiTheme="minorHAnsi" w:hAnsiTheme="minorHAnsi" w:cs="Arial"/>
        </w:rPr>
        <w:t xml:space="preserve"> Γιώργος  </w:t>
      </w:r>
      <w:r w:rsidR="00E77252" w:rsidRPr="00E77252">
        <w:rPr>
          <w:rFonts w:asciiTheme="minorHAnsi" w:hAnsiTheme="minorHAnsi" w:cs="Arial"/>
        </w:rPr>
        <w:t xml:space="preserve">και ο υπεύθυνος διαχείρισης του έργου </w:t>
      </w:r>
      <w:proofErr w:type="spellStart"/>
      <w:r w:rsidR="00E77252" w:rsidRPr="00E77252">
        <w:rPr>
          <w:rFonts w:asciiTheme="minorHAnsi" w:hAnsiTheme="minorHAnsi" w:cs="Arial"/>
        </w:rPr>
        <w:t>Μανασσάκης</w:t>
      </w:r>
      <w:proofErr w:type="spellEnd"/>
      <w:r w:rsidR="00E77252" w:rsidRPr="00E77252">
        <w:rPr>
          <w:rFonts w:asciiTheme="minorHAnsi" w:hAnsiTheme="minorHAnsi" w:cs="Arial"/>
        </w:rPr>
        <w:t xml:space="preserve"> Βασίλης.</w:t>
      </w:r>
    </w:p>
    <w:p w:rsidR="00E77252" w:rsidRDefault="00E22946" w:rsidP="00E77252">
      <w:pPr>
        <w:pStyle w:val="Web"/>
        <w:jc w:val="both"/>
        <w:rPr>
          <w:rFonts w:ascii="Verdana" w:hAnsi="Verdana"/>
          <w:b/>
          <w:bCs/>
          <w:sz w:val="20"/>
          <w:szCs w:val="20"/>
        </w:rPr>
      </w:pPr>
      <w:r w:rsidRPr="00080E2A">
        <w:rPr>
          <w:rFonts w:ascii="Verdana" w:hAnsi="Verdana"/>
          <w:b/>
          <w:bCs/>
          <w:sz w:val="20"/>
          <w:szCs w:val="20"/>
        </w:rPr>
        <w:t>Από την Περιφερειακή Δ/</w:t>
      </w:r>
      <w:proofErr w:type="spellStart"/>
      <w:r w:rsidRPr="00080E2A">
        <w:rPr>
          <w:rFonts w:ascii="Verdana" w:hAnsi="Verdana"/>
          <w:b/>
          <w:bCs/>
          <w:sz w:val="20"/>
          <w:szCs w:val="20"/>
        </w:rPr>
        <w:t>νση</w:t>
      </w:r>
      <w:proofErr w:type="spellEnd"/>
      <w:r w:rsidRPr="00080E2A">
        <w:rPr>
          <w:rFonts w:ascii="Verdana" w:hAnsi="Verdana"/>
          <w:b/>
          <w:bCs/>
          <w:sz w:val="20"/>
          <w:szCs w:val="20"/>
        </w:rPr>
        <w:t xml:space="preserve"> Εκπαίδευσης Κρήτης</w:t>
      </w:r>
    </w:p>
    <w:p w:rsidR="007C6626" w:rsidRPr="00120941" w:rsidRDefault="00E22946" w:rsidP="00120941">
      <w:pPr>
        <w:pStyle w:val="Web"/>
        <w:jc w:val="both"/>
        <w:rPr>
          <w:rFonts w:asciiTheme="minorHAnsi" w:hAnsiTheme="minorHAnsi" w:cs="Arial"/>
        </w:rPr>
      </w:pPr>
      <w:r>
        <w:rPr>
          <w:rFonts w:ascii="Verdana" w:hAnsi="Verdana"/>
          <w:b/>
          <w:bCs/>
          <w:sz w:val="20"/>
          <w:szCs w:val="20"/>
        </w:rPr>
        <w:t>Ηράκλειο 0</w:t>
      </w:r>
      <w:r w:rsidR="004753BA">
        <w:rPr>
          <w:rFonts w:ascii="Verdana" w:hAnsi="Verdana"/>
          <w:b/>
          <w:bCs/>
          <w:sz w:val="20"/>
          <w:szCs w:val="20"/>
        </w:rPr>
        <w:t>7</w:t>
      </w:r>
      <w:r>
        <w:rPr>
          <w:rFonts w:ascii="Verdana" w:hAnsi="Verdana"/>
          <w:b/>
          <w:bCs/>
          <w:sz w:val="20"/>
          <w:szCs w:val="20"/>
        </w:rPr>
        <w:t>/0</w:t>
      </w:r>
      <w:r w:rsidR="004753BA">
        <w:rPr>
          <w:rFonts w:ascii="Verdana" w:hAnsi="Verdana"/>
          <w:b/>
          <w:bCs/>
          <w:sz w:val="20"/>
          <w:szCs w:val="20"/>
        </w:rPr>
        <w:t>7</w:t>
      </w:r>
      <w:r>
        <w:rPr>
          <w:rFonts w:ascii="Verdana" w:hAnsi="Verdana"/>
          <w:b/>
          <w:bCs/>
          <w:sz w:val="20"/>
          <w:szCs w:val="20"/>
        </w:rPr>
        <w:t>/2017</w:t>
      </w:r>
    </w:p>
    <w:sectPr w:rsidR="007C6626" w:rsidRPr="00120941" w:rsidSect="00E77252">
      <w:pgSz w:w="11906" w:h="16838"/>
      <w:pgMar w:top="567"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254A"/>
    <w:rsid w:val="0002751F"/>
    <w:rsid w:val="00120941"/>
    <w:rsid w:val="00162DA3"/>
    <w:rsid w:val="001960B0"/>
    <w:rsid w:val="004753BA"/>
    <w:rsid w:val="004E7BC8"/>
    <w:rsid w:val="005613C6"/>
    <w:rsid w:val="0058254A"/>
    <w:rsid w:val="005B661E"/>
    <w:rsid w:val="005B67B9"/>
    <w:rsid w:val="005F3B92"/>
    <w:rsid w:val="007253CD"/>
    <w:rsid w:val="007C6626"/>
    <w:rsid w:val="007E08BF"/>
    <w:rsid w:val="008456DE"/>
    <w:rsid w:val="009A0E07"/>
    <w:rsid w:val="00B119B5"/>
    <w:rsid w:val="00BB35A4"/>
    <w:rsid w:val="00D02105"/>
    <w:rsid w:val="00DA22B7"/>
    <w:rsid w:val="00E22946"/>
    <w:rsid w:val="00E301F8"/>
    <w:rsid w:val="00E77252"/>
    <w:rsid w:val="00EA1E9D"/>
    <w:rsid w:val="00F03C1A"/>
    <w:rsid w:val="00F82B8A"/>
    <w:rsid w:val="00FA301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51F"/>
  </w:style>
  <w:style w:type="paragraph" w:styleId="3">
    <w:name w:val="heading 3"/>
    <w:basedOn w:val="a"/>
    <w:next w:val="a"/>
    <w:link w:val="3Char"/>
    <w:uiPriority w:val="9"/>
    <w:semiHidden/>
    <w:unhideWhenUsed/>
    <w:qFormat/>
    <w:rsid w:val="00F82B8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Char"/>
    <w:uiPriority w:val="9"/>
    <w:qFormat/>
    <w:rsid w:val="00B119B5"/>
    <w:pPr>
      <w:spacing w:before="100" w:beforeAutospacing="1" w:after="100" w:afterAutospacing="1" w:line="240" w:lineRule="auto"/>
      <w:outlineLvl w:val="3"/>
    </w:pPr>
    <w:rPr>
      <w:rFonts w:ascii="Times New Roman" w:eastAsia="Times New Roman" w:hAnsi="Times New Roman" w:cs="Times New Roman"/>
      <w:b/>
      <w:bCs/>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Επικεφαλίδα 4 Char"/>
    <w:basedOn w:val="a0"/>
    <w:link w:val="4"/>
    <w:uiPriority w:val="9"/>
    <w:rsid w:val="00B119B5"/>
    <w:rPr>
      <w:rFonts w:ascii="Times New Roman" w:eastAsia="Times New Roman" w:hAnsi="Times New Roman" w:cs="Times New Roman"/>
      <w:b/>
      <w:bCs/>
      <w:sz w:val="24"/>
      <w:szCs w:val="24"/>
      <w:lang w:eastAsia="el-GR"/>
    </w:rPr>
  </w:style>
  <w:style w:type="paragraph" w:styleId="Web">
    <w:name w:val="Normal (Web)"/>
    <w:basedOn w:val="a"/>
    <w:uiPriority w:val="99"/>
    <w:unhideWhenUsed/>
    <w:rsid w:val="007C662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3Char">
    <w:name w:val="Επικεφαλίδα 3 Char"/>
    <w:basedOn w:val="a0"/>
    <w:link w:val="3"/>
    <w:uiPriority w:val="9"/>
    <w:semiHidden/>
    <w:rsid w:val="00F82B8A"/>
    <w:rPr>
      <w:rFonts w:asciiTheme="majorHAnsi" w:eastAsiaTheme="majorEastAsia" w:hAnsiTheme="majorHAnsi" w:cstheme="majorBidi"/>
      <w:b/>
      <w:bCs/>
      <w:color w:val="4F81BD" w:themeColor="accent1"/>
    </w:rPr>
  </w:style>
  <w:style w:type="character" w:customStyle="1" w:styleId="hps">
    <w:name w:val="hps"/>
    <w:basedOn w:val="a0"/>
    <w:rsid w:val="00F82B8A"/>
  </w:style>
  <w:style w:type="paragraph" w:styleId="a3">
    <w:name w:val="Balloon Text"/>
    <w:basedOn w:val="a"/>
    <w:link w:val="Char"/>
    <w:uiPriority w:val="99"/>
    <w:semiHidden/>
    <w:unhideWhenUsed/>
    <w:rsid w:val="00F82B8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F82B8A"/>
    <w:rPr>
      <w:rFonts w:ascii="Tahoma" w:hAnsi="Tahoma" w:cs="Tahoma"/>
      <w:sz w:val="16"/>
      <w:szCs w:val="16"/>
    </w:rPr>
  </w:style>
  <w:style w:type="character" w:customStyle="1" w:styleId="st">
    <w:name w:val="st"/>
    <w:basedOn w:val="a0"/>
    <w:rsid w:val="005B661E"/>
  </w:style>
  <w:style w:type="character" w:styleId="a4">
    <w:name w:val="Emphasis"/>
    <w:basedOn w:val="a0"/>
    <w:uiPriority w:val="20"/>
    <w:qFormat/>
    <w:rsid w:val="005B661E"/>
    <w:rPr>
      <w:i/>
      <w:iCs/>
    </w:rPr>
  </w:style>
</w:styles>
</file>

<file path=word/webSettings.xml><?xml version="1.0" encoding="utf-8"?>
<w:webSettings xmlns:r="http://schemas.openxmlformats.org/officeDocument/2006/relationships" xmlns:w="http://schemas.openxmlformats.org/wordprocessingml/2006/main">
  <w:divs>
    <w:div w:id="213197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412</Words>
  <Characters>2227</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vman</dc:creator>
  <cp:lastModifiedBy>user</cp:lastModifiedBy>
  <cp:revision>2</cp:revision>
  <cp:lastPrinted>2017-02-02T08:54:00Z</cp:lastPrinted>
  <dcterms:created xsi:type="dcterms:W3CDTF">2017-07-11T07:52:00Z</dcterms:created>
  <dcterms:modified xsi:type="dcterms:W3CDTF">2017-07-11T07:52:00Z</dcterms:modified>
</cp:coreProperties>
</file>